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6215C" w14:textId="0BD580A1" w:rsidR="002B5EFB" w:rsidRPr="00284E49" w:rsidRDefault="00FB7073" w:rsidP="002B5EFB">
      <w:pPr>
        <w:pStyle w:val="Kop1"/>
      </w:pPr>
      <w:r>
        <w:t>Loven en geloven</w:t>
      </w:r>
    </w:p>
    <w:p w14:paraId="0F39A8E8" w14:textId="2FB0EFF3" w:rsidR="0064060F" w:rsidRDefault="00DF5C19" w:rsidP="00E21B89">
      <w:pPr>
        <w:rPr>
          <w:rFonts w:asciiTheme="minorHAnsi" w:hAnsiTheme="minorHAnsi" w:cstheme="minorHAnsi"/>
        </w:rPr>
      </w:pPr>
      <w:r>
        <w:rPr>
          <w:rFonts w:asciiTheme="minorHAnsi" w:hAnsiTheme="minorHAnsi" w:cstheme="minorHAnsi"/>
        </w:rPr>
        <w:t>Woensdag 8</w:t>
      </w:r>
      <w:r w:rsidR="00E808EF">
        <w:rPr>
          <w:rFonts w:asciiTheme="minorHAnsi" w:hAnsiTheme="minorHAnsi" w:cstheme="minorHAnsi"/>
        </w:rPr>
        <w:t xml:space="preserve"> maart</w:t>
      </w:r>
      <w:r w:rsidR="00793BCB" w:rsidRPr="00284E49">
        <w:rPr>
          <w:rFonts w:asciiTheme="minorHAnsi" w:hAnsiTheme="minorHAnsi" w:cstheme="minorHAnsi"/>
        </w:rPr>
        <w:t>, 19.</w:t>
      </w:r>
      <w:r>
        <w:rPr>
          <w:rFonts w:asciiTheme="minorHAnsi" w:hAnsiTheme="minorHAnsi" w:cstheme="minorHAnsi"/>
        </w:rPr>
        <w:t>3</w:t>
      </w:r>
      <w:r w:rsidR="00793BCB" w:rsidRPr="00284E49">
        <w:rPr>
          <w:rFonts w:asciiTheme="minorHAnsi" w:hAnsiTheme="minorHAnsi" w:cstheme="minorHAnsi"/>
        </w:rPr>
        <w:t>0 uur</w:t>
      </w:r>
      <w:r w:rsidR="0030205C" w:rsidRPr="00284E49">
        <w:rPr>
          <w:rFonts w:asciiTheme="minorHAnsi" w:hAnsiTheme="minorHAnsi" w:cstheme="minorHAnsi"/>
        </w:rPr>
        <w:t xml:space="preserve"> </w:t>
      </w:r>
      <w:r w:rsidR="0064060F">
        <w:rPr>
          <w:rFonts w:asciiTheme="minorHAnsi" w:hAnsiTheme="minorHAnsi" w:cstheme="minorHAnsi"/>
        </w:rPr>
        <w:t xml:space="preserve">– Biddag voor gewas en arbeid </w:t>
      </w:r>
    </w:p>
    <w:p w14:paraId="4BBEF6A1" w14:textId="662DD253" w:rsidR="00E21B89" w:rsidRPr="00284E49" w:rsidRDefault="0030205C" w:rsidP="00E21B89">
      <w:pPr>
        <w:rPr>
          <w:rFonts w:asciiTheme="minorHAnsi" w:hAnsiTheme="minorHAnsi" w:cstheme="minorHAnsi"/>
        </w:rPr>
      </w:pPr>
      <w:r w:rsidRPr="00284E49">
        <w:rPr>
          <w:rFonts w:asciiTheme="minorHAnsi" w:hAnsiTheme="minorHAnsi" w:cstheme="minorHAnsi"/>
        </w:rPr>
        <w:t xml:space="preserve">HC zondag </w:t>
      </w:r>
      <w:r w:rsidR="00920E80" w:rsidRPr="00284E49">
        <w:rPr>
          <w:rFonts w:asciiTheme="minorHAnsi" w:hAnsiTheme="minorHAnsi" w:cstheme="minorHAnsi"/>
        </w:rPr>
        <w:t>5</w:t>
      </w:r>
      <w:r w:rsidR="00E808EF">
        <w:rPr>
          <w:rFonts w:asciiTheme="minorHAnsi" w:hAnsiTheme="minorHAnsi" w:cstheme="minorHAnsi"/>
        </w:rPr>
        <w:t>2</w:t>
      </w:r>
      <w:r w:rsidR="00E2350D" w:rsidRPr="00284E49">
        <w:rPr>
          <w:rFonts w:asciiTheme="minorHAnsi" w:hAnsiTheme="minorHAnsi" w:cstheme="minorHAnsi"/>
        </w:rPr>
        <w:t xml:space="preserve">, vr. &amp; antw. </w:t>
      </w:r>
      <w:r w:rsidR="00F7128B" w:rsidRPr="00284E49">
        <w:rPr>
          <w:rFonts w:asciiTheme="minorHAnsi" w:hAnsiTheme="minorHAnsi" w:cstheme="minorHAnsi"/>
        </w:rPr>
        <w:t>1</w:t>
      </w:r>
      <w:r w:rsidR="002E2AA2" w:rsidRPr="00284E49">
        <w:rPr>
          <w:rFonts w:asciiTheme="minorHAnsi" w:hAnsiTheme="minorHAnsi" w:cstheme="minorHAnsi"/>
        </w:rPr>
        <w:t>2</w:t>
      </w:r>
      <w:r w:rsidR="00DF5C19">
        <w:rPr>
          <w:rFonts w:asciiTheme="minorHAnsi" w:hAnsiTheme="minorHAnsi" w:cstheme="minorHAnsi"/>
        </w:rPr>
        <w:t>8-129</w:t>
      </w:r>
    </w:p>
    <w:p w14:paraId="2345E661" w14:textId="77777777" w:rsidR="00A32F15" w:rsidRPr="00284E49" w:rsidRDefault="00A32F15" w:rsidP="0030205C">
      <w:pPr>
        <w:rPr>
          <w:rFonts w:asciiTheme="minorHAnsi" w:hAnsiTheme="minorHAnsi" w:cstheme="minorHAnsi"/>
          <w:b/>
          <w:bCs/>
        </w:rPr>
      </w:pPr>
    </w:p>
    <w:p w14:paraId="0D94870C" w14:textId="065136AC" w:rsidR="00A32F15" w:rsidRPr="00284E49" w:rsidRDefault="00A32F15" w:rsidP="0030205C">
      <w:pPr>
        <w:rPr>
          <w:rFonts w:asciiTheme="minorHAnsi" w:hAnsiTheme="minorHAnsi" w:cstheme="minorHAnsi"/>
          <w:b/>
          <w:bCs/>
        </w:rPr>
      </w:pPr>
    </w:p>
    <w:p w14:paraId="0DC5477E" w14:textId="25E4A9EB" w:rsidR="00B405AF" w:rsidRDefault="009D6CCA" w:rsidP="0030205C">
      <w:pPr>
        <w:rPr>
          <w:rFonts w:asciiTheme="minorHAnsi" w:hAnsiTheme="minorHAnsi" w:cstheme="minorHAnsi"/>
          <w:b/>
          <w:bCs/>
        </w:rPr>
      </w:pPr>
      <w:r w:rsidRPr="00284E49">
        <w:rPr>
          <w:rFonts w:asciiTheme="minorHAnsi" w:hAnsiTheme="minorHAnsi" w:cstheme="minorHAnsi"/>
          <w:b/>
          <w:bCs/>
        </w:rPr>
        <w:t>Zingen:</w:t>
      </w:r>
      <w:r w:rsidR="00746FB8">
        <w:rPr>
          <w:rFonts w:asciiTheme="minorHAnsi" w:hAnsiTheme="minorHAnsi" w:cstheme="minorHAnsi"/>
          <w:b/>
          <w:bCs/>
        </w:rPr>
        <w:t xml:space="preserve"> </w:t>
      </w:r>
      <w:r w:rsidR="00746FB8">
        <w:rPr>
          <w:rFonts w:asciiTheme="minorHAnsi" w:hAnsiTheme="minorHAnsi" w:cstheme="minorHAnsi"/>
        </w:rPr>
        <w:t>Ps. 121:1 | Ps. 138:3,4 | Gz. 42:1,2,4 (Weerklank) | Gz. E:9,10 | Ps. 116:1,2,3 | Ps. 66:10</w:t>
      </w:r>
      <w:r w:rsidRPr="00284E49">
        <w:rPr>
          <w:rFonts w:asciiTheme="minorHAnsi" w:hAnsiTheme="minorHAnsi" w:cstheme="minorHAnsi"/>
          <w:b/>
          <w:bCs/>
        </w:rPr>
        <w:tab/>
      </w:r>
      <w:r w:rsidRPr="00284E49">
        <w:rPr>
          <w:rFonts w:asciiTheme="minorHAnsi" w:hAnsiTheme="minorHAnsi" w:cstheme="minorHAnsi"/>
          <w:b/>
          <w:bCs/>
        </w:rPr>
        <w:tab/>
      </w:r>
    </w:p>
    <w:p w14:paraId="14F75DAC" w14:textId="4CE1DB17" w:rsidR="00B405AF" w:rsidRPr="00746FB8" w:rsidRDefault="009D6CCA" w:rsidP="0030205C">
      <w:pPr>
        <w:rPr>
          <w:rFonts w:asciiTheme="minorHAnsi" w:hAnsiTheme="minorHAnsi" w:cstheme="minorHAnsi"/>
        </w:rPr>
      </w:pPr>
      <w:r w:rsidRPr="00284E49">
        <w:rPr>
          <w:rFonts w:asciiTheme="minorHAnsi" w:hAnsiTheme="minorHAnsi" w:cstheme="minorHAnsi"/>
          <w:b/>
          <w:bCs/>
        </w:rPr>
        <w:t>Schriftlezingen:</w:t>
      </w:r>
      <w:r w:rsidRPr="00284E49">
        <w:rPr>
          <w:rFonts w:asciiTheme="minorHAnsi" w:hAnsiTheme="minorHAnsi" w:cstheme="minorHAnsi"/>
          <w:b/>
          <w:bCs/>
        </w:rPr>
        <w:tab/>
      </w:r>
      <w:r w:rsidR="00746FB8">
        <w:rPr>
          <w:rFonts w:asciiTheme="minorHAnsi" w:hAnsiTheme="minorHAnsi" w:cstheme="minorHAnsi"/>
          <w:b/>
          <w:bCs/>
        </w:rPr>
        <w:t xml:space="preserve"> </w:t>
      </w:r>
      <w:r w:rsidR="00746FB8">
        <w:rPr>
          <w:rFonts w:asciiTheme="minorHAnsi" w:hAnsiTheme="minorHAnsi" w:cstheme="minorHAnsi"/>
        </w:rPr>
        <w:t>Johannes 6:65-69; Hebreeën 11:1-6</w:t>
      </w:r>
    </w:p>
    <w:p w14:paraId="13FF423D" w14:textId="0F9EEE61" w:rsidR="00105F43" w:rsidRDefault="00105F43" w:rsidP="006C1AD4">
      <w:pPr>
        <w:ind w:right="-30"/>
        <w:rPr>
          <w:rFonts w:asciiTheme="minorHAnsi" w:hAnsiTheme="minorHAnsi" w:cstheme="minorHAnsi"/>
          <w:b/>
          <w:bCs/>
        </w:rPr>
      </w:pPr>
    </w:p>
    <w:p w14:paraId="5F2BBDBA" w14:textId="77777777" w:rsidR="00746FB8" w:rsidRPr="00284E49" w:rsidRDefault="00746FB8" w:rsidP="006C1AD4">
      <w:pPr>
        <w:ind w:right="-30"/>
        <w:rPr>
          <w:rFonts w:asciiTheme="minorHAnsi" w:hAnsiTheme="minorHAnsi" w:cstheme="minorHAnsi"/>
          <w:b/>
          <w:bCs/>
        </w:rPr>
      </w:pPr>
    </w:p>
    <w:p w14:paraId="2AE01E97" w14:textId="0A96C5C4" w:rsidR="00353196" w:rsidRPr="00284E49" w:rsidRDefault="00353196" w:rsidP="006C1AD4">
      <w:pPr>
        <w:ind w:right="-30"/>
        <w:rPr>
          <w:rFonts w:asciiTheme="minorHAnsi" w:hAnsiTheme="minorHAnsi" w:cstheme="minorHAnsi"/>
          <w:b/>
          <w:bCs/>
        </w:rPr>
      </w:pPr>
      <w:r w:rsidRPr="00284E49">
        <w:rPr>
          <w:rFonts w:asciiTheme="minorHAnsi" w:hAnsiTheme="minorHAnsi" w:cstheme="minorHAnsi"/>
          <w:b/>
          <w:bCs/>
        </w:rPr>
        <w:t>Klassieke versie</w:t>
      </w:r>
    </w:p>
    <w:p w14:paraId="7DBAD829" w14:textId="77777777" w:rsidR="0064060F" w:rsidRPr="0064060F" w:rsidRDefault="0064060F" w:rsidP="0064060F">
      <w:pPr>
        <w:ind w:right="-30"/>
        <w:rPr>
          <w:rFonts w:asciiTheme="minorHAnsi" w:hAnsiTheme="minorHAnsi" w:cstheme="minorHAnsi"/>
          <w:i/>
          <w:iCs/>
        </w:rPr>
      </w:pPr>
      <w:r w:rsidRPr="0064060F">
        <w:rPr>
          <w:rFonts w:asciiTheme="minorHAnsi" w:hAnsiTheme="minorHAnsi" w:cstheme="minorHAnsi"/>
          <w:i/>
          <w:iCs/>
        </w:rPr>
        <w:t>Vraag 128: Hoe besluit u uw gebed?</w:t>
      </w:r>
    </w:p>
    <w:p w14:paraId="5D47488D" w14:textId="1C353F17" w:rsidR="0064060F" w:rsidRDefault="0064060F" w:rsidP="0064060F">
      <w:pPr>
        <w:ind w:right="-30"/>
        <w:rPr>
          <w:rFonts w:asciiTheme="minorHAnsi" w:hAnsiTheme="minorHAnsi" w:cstheme="minorHAnsi"/>
        </w:rPr>
      </w:pPr>
      <w:r w:rsidRPr="0064060F">
        <w:rPr>
          <w:rFonts w:asciiTheme="minorHAnsi" w:hAnsiTheme="minorHAnsi" w:cstheme="minorHAnsi"/>
        </w:rPr>
        <w:t xml:space="preserve">Antwoord: Want van U is het </w:t>
      </w:r>
      <w:r>
        <w:rPr>
          <w:rFonts w:asciiTheme="minorHAnsi" w:hAnsiTheme="minorHAnsi" w:cstheme="minorHAnsi"/>
        </w:rPr>
        <w:t>Konink</w:t>
      </w:r>
      <w:r w:rsidRPr="0064060F">
        <w:rPr>
          <w:rFonts w:asciiTheme="minorHAnsi" w:hAnsiTheme="minorHAnsi" w:cstheme="minorHAnsi"/>
        </w:rPr>
        <w:t>rijk</w:t>
      </w:r>
      <w:r>
        <w:rPr>
          <w:rFonts w:asciiTheme="minorHAnsi" w:hAnsiTheme="minorHAnsi" w:cstheme="minorHAnsi"/>
        </w:rPr>
        <w:t>,</w:t>
      </w:r>
      <w:r w:rsidRPr="0064060F">
        <w:rPr>
          <w:rFonts w:asciiTheme="minorHAnsi" w:hAnsiTheme="minorHAnsi" w:cstheme="minorHAnsi"/>
        </w:rPr>
        <w:t xml:space="preserve"> en de kracht en de heerlijkheid</w:t>
      </w:r>
      <w:r>
        <w:rPr>
          <w:rFonts w:asciiTheme="minorHAnsi" w:hAnsiTheme="minorHAnsi" w:cstheme="minorHAnsi"/>
        </w:rPr>
        <w:t>,</w:t>
      </w:r>
      <w:r w:rsidRPr="0064060F">
        <w:rPr>
          <w:rFonts w:asciiTheme="minorHAnsi" w:hAnsiTheme="minorHAnsi" w:cstheme="minorHAnsi"/>
        </w:rPr>
        <w:t xml:space="preserve"> </w:t>
      </w:r>
      <w:r>
        <w:rPr>
          <w:rFonts w:asciiTheme="minorHAnsi" w:hAnsiTheme="minorHAnsi" w:cstheme="minorHAnsi"/>
        </w:rPr>
        <w:t xml:space="preserve">tot </w:t>
      </w:r>
      <w:r w:rsidRPr="0064060F">
        <w:rPr>
          <w:rFonts w:asciiTheme="minorHAnsi" w:hAnsiTheme="minorHAnsi" w:cstheme="minorHAnsi"/>
        </w:rPr>
        <w:t xml:space="preserve">in eeuwigheid. Dat wil zeggen: dit alles bidden wij U, omdat </w:t>
      </w:r>
      <w:r>
        <w:rPr>
          <w:rFonts w:asciiTheme="minorHAnsi" w:hAnsiTheme="minorHAnsi" w:cstheme="minorHAnsi"/>
        </w:rPr>
        <w:t>U</w:t>
      </w:r>
      <w:r w:rsidRPr="0064060F">
        <w:rPr>
          <w:rFonts w:asciiTheme="minorHAnsi" w:hAnsiTheme="minorHAnsi" w:cstheme="minorHAnsi"/>
        </w:rPr>
        <w:t xml:space="preserve"> als onze </w:t>
      </w:r>
      <w:r>
        <w:rPr>
          <w:rFonts w:asciiTheme="minorHAnsi" w:hAnsiTheme="minorHAnsi" w:cstheme="minorHAnsi"/>
        </w:rPr>
        <w:t>K</w:t>
      </w:r>
      <w:r w:rsidRPr="0064060F">
        <w:rPr>
          <w:rFonts w:asciiTheme="minorHAnsi" w:hAnsiTheme="minorHAnsi" w:cstheme="minorHAnsi"/>
        </w:rPr>
        <w:t xml:space="preserve">oning, </w:t>
      </w:r>
      <w:r>
        <w:rPr>
          <w:rFonts w:asciiTheme="minorHAnsi" w:hAnsiTheme="minorHAnsi" w:cstheme="minorHAnsi"/>
        </w:rPr>
        <w:t>D</w:t>
      </w:r>
      <w:r w:rsidRPr="0064060F">
        <w:rPr>
          <w:rFonts w:asciiTheme="minorHAnsi" w:hAnsiTheme="minorHAnsi" w:cstheme="minorHAnsi"/>
        </w:rPr>
        <w:t xml:space="preserve">ie de macht over alles bezit, zowel de wil als het vermogen hebt ons alle goeds te geven; en dit alles opdat daardoor niet ons, maar </w:t>
      </w:r>
      <w:r>
        <w:rPr>
          <w:rFonts w:asciiTheme="minorHAnsi" w:hAnsiTheme="minorHAnsi" w:cstheme="minorHAnsi"/>
        </w:rPr>
        <w:t>U</w:t>
      </w:r>
      <w:r w:rsidRPr="0064060F">
        <w:rPr>
          <w:rFonts w:asciiTheme="minorHAnsi" w:hAnsiTheme="minorHAnsi" w:cstheme="minorHAnsi"/>
        </w:rPr>
        <w:t xml:space="preserve">w heilige </w:t>
      </w:r>
      <w:r>
        <w:rPr>
          <w:rFonts w:asciiTheme="minorHAnsi" w:hAnsiTheme="minorHAnsi" w:cstheme="minorHAnsi"/>
        </w:rPr>
        <w:t>N</w:t>
      </w:r>
      <w:r w:rsidRPr="0064060F">
        <w:rPr>
          <w:rFonts w:asciiTheme="minorHAnsi" w:hAnsiTheme="minorHAnsi" w:cstheme="minorHAnsi"/>
        </w:rPr>
        <w:t>aam eeuwig lof wordt toegebracht.</w:t>
      </w:r>
    </w:p>
    <w:p w14:paraId="19EB5953" w14:textId="77777777" w:rsidR="0064060F" w:rsidRPr="0064060F" w:rsidRDefault="0064060F" w:rsidP="0064060F">
      <w:pPr>
        <w:ind w:right="-30"/>
        <w:rPr>
          <w:rFonts w:asciiTheme="minorHAnsi" w:hAnsiTheme="minorHAnsi" w:cstheme="minorHAnsi"/>
        </w:rPr>
      </w:pPr>
    </w:p>
    <w:p w14:paraId="12B72443" w14:textId="77777777" w:rsidR="0064060F" w:rsidRPr="0064060F" w:rsidRDefault="0064060F" w:rsidP="0064060F">
      <w:pPr>
        <w:ind w:right="-30"/>
        <w:rPr>
          <w:rFonts w:asciiTheme="minorHAnsi" w:hAnsiTheme="minorHAnsi" w:cstheme="minorHAnsi"/>
          <w:i/>
          <w:iCs/>
        </w:rPr>
      </w:pPr>
      <w:r w:rsidRPr="0064060F">
        <w:rPr>
          <w:rFonts w:asciiTheme="minorHAnsi" w:hAnsiTheme="minorHAnsi" w:cstheme="minorHAnsi"/>
          <w:i/>
          <w:iCs/>
        </w:rPr>
        <w:t>Vraag 129: Wat betekent het woordje amen?</w:t>
      </w:r>
    </w:p>
    <w:p w14:paraId="342BBA7F" w14:textId="5F689F56" w:rsidR="00E808EF" w:rsidRPr="0064060F" w:rsidRDefault="0064060F" w:rsidP="0064060F">
      <w:pPr>
        <w:ind w:right="-30"/>
        <w:rPr>
          <w:rFonts w:asciiTheme="minorHAnsi" w:hAnsiTheme="minorHAnsi" w:cstheme="minorHAnsi"/>
        </w:rPr>
      </w:pPr>
      <w:r w:rsidRPr="0064060F">
        <w:rPr>
          <w:rFonts w:asciiTheme="minorHAnsi" w:hAnsiTheme="minorHAnsi" w:cstheme="minorHAnsi"/>
        </w:rPr>
        <w:t>Antwoord: Amen wil zeggen: het zal waar en zeker zijn. Want het is veel zekerder dat God mijn gebed verhoort, dan dat ik in mijn hart voel dat ik dit van Hem verlang.</w:t>
      </w:r>
    </w:p>
    <w:p w14:paraId="216DD238" w14:textId="4BB58A6C" w:rsidR="00B405AF" w:rsidRDefault="00B405AF" w:rsidP="00104783">
      <w:pPr>
        <w:ind w:right="-30"/>
        <w:rPr>
          <w:rFonts w:asciiTheme="minorHAnsi" w:hAnsiTheme="minorHAnsi" w:cstheme="minorHAnsi"/>
        </w:rPr>
      </w:pPr>
    </w:p>
    <w:p w14:paraId="0E8C2575" w14:textId="77777777" w:rsidR="0064060F" w:rsidRPr="00284E49" w:rsidRDefault="0064060F" w:rsidP="00104783">
      <w:pPr>
        <w:ind w:right="-30"/>
        <w:rPr>
          <w:rFonts w:asciiTheme="minorHAnsi" w:hAnsiTheme="minorHAnsi" w:cstheme="minorHAnsi"/>
        </w:rPr>
      </w:pPr>
    </w:p>
    <w:p w14:paraId="5B8548D6" w14:textId="2003FD87" w:rsidR="009E00E0" w:rsidRPr="00284E49" w:rsidRDefault="009E00E0" w:rsidP="00557FD0">
      <w:pPr>
        <w:rPr>
          <w:rFonts w:asciiTheme="minorHAnsi" w:hAnsiTheme="minorHAnsi" w:cstheme="minorHAnsi"/>
          <w:b/>
          <w:bCs/>
        </w:rPr>
      </w:pPr>
      <w:r w:rsidRPr="00284E49">
        <w:rPr>
          <w:rFonts w:asciiTheme="minorHAnsi" w:hAnsiTheme="minorHAnsi" w:cstheme="minorHAnsi"/>
          <w:b/>
          <w:bCs/>
        </w:rPr>
        <w:t>Eenvoudige versie (dr. W. Verboom)</w:t>
      </w:r>
    </w:p>
    <w:p w14:paraId="069A5D41" w14:textId="112D8F1D" w:rsidR="00165E8D" w:rsidRDefault="009C04FD" w:rsidP="0064060F">
      <w:pPr>
        <w:rPr>
          <w:rFonts w:asciiTheme="minorHAnsi" w:hAnsiTheme="minorHAnsi" w:cstheme="minorHAnsi"/>
          <w:i/>
          <w:iCs/>
        </w:rPr>
      </w:pPr>
      <w:r w:rsidRPr="00284E49">
        <w:rPr>
          <w:rFonts w:asciiTheme="minorHAnsi" w:hAnsiTheme="minorHAnsi" w:cstheme="minorHAnsi"/>
          <w:i/>
          <w:iCs/>
        </w:rPr>
        <w:t>Vraag 12</w:t>
      </w:r>
      <w:r w:rsidR="0064060F">
        <w:rPr>
          <w:rFonts w:asciiTheme="minorHAnsi" w:hAnsiTheme="minorHAnsi" w:cstheme="minorHAnsi"/>
          <w:i/>
          <w:iCs/>
        </w:rPr>
        <w:t>8: Wat bidden we met de woorden ‘Want van U is het Koninkrijk, en de kracht en de heerlijkheid, tot in eeuwigheid’?</w:t>
      </w:r>
    </w:p>
    <w:p w14:paraId="1BD800D0" w14:textId="78B5D5DB" w:rsidR="0064060F" w:rsidRDefault="0064060F" w:rsidP="0064060F">
      <w:pPr>
        <w:rPr>
          <w:rFonts w:asciiTheme="minorHAnsi" w:hAnsiTheme="minorHAnsi" w:cstheme="minorHAnsi"/>
        </w:rPr>
      </w:pPr>
      <w:r>
        <w:rPr>
          <w:rFonts w:asciiTheme="minorHAnsi" w:hAnsiTheme="minorHAnsi" w:cstheme="minorHAnsi"/>
        </w:rPr>
        <w:t>Antwoord: Wij bidden U dit alles, omdat we geloven dat U als onze Koning kunt en wilt geven wat goed voor ons is. Ons diepste verlangen is dat Uw Naam daardoor eeuwig geprezen wordt.</w:t>
      </w:r>
    </w:p>
    <w:p w14:paraId="72DA20C6" w14:textId="352853A0" w:rsidR="0064060F" w:rsidRDefault="0064060F" w:rsidP="0064060F">
      <w:pPr>
        <w:rPr>
          <w:rFonts w:asciiTheme="minorHAnsi" w:hAnsiTheme="minorHAnsi" w:cstheme="minorHAnsi"/>
        </w:rPr>
      </w:pPr>
    </w:p>
    <w:p w14:paraId="671CF92A" w14:textId="711EC53C" w:rsidR="0064060F" w:rsidRDefault="0064060F" w:rsidP="0064060F">
      <w:pPr>
        <w:rPr>
          <w:rFonts w:asciiTheme="minorHAnsi" w:hAnsiTheme="minorHAnsi" w:cstheme="minorHAnsi"/>
          <w:i/>
          <w:iCs/>
        </w:rPr>
      </w:pPr>
      <w:r>
        <w:rPr>
          <w:rFonts w:asciiTheme="minorHAnsi" w:hAnsiTheme="minorHAnsi" w:cstheme="minorHAnsi"/>
          <w:i/>
          <w:iCs/>
        </w:rPr>
        <w:t>Vraag 129: Wat betekent het woordje ‘amen’?</w:t>
      </w:r>
    </w:p>
    <w:p w14:paraId="44818735" w14:textId="5026D3A0" w:rsidR="0064060F" w:rsidRPr="0064060F" w:rsidRDefault="0064060F" w:rsidP="0064060F">
      <w:pPr>
        <w:rPr>
          <w:rFonts w:asciiTheme="minorHAnsi" w:hAnsiTheme="minorHAnsi" w:cstheme="minorHAnsi"/>
        </w:rPr>
      </w:pPr>
      <w:r>
        <w:rPr>
          <w:rFonts w:asciiTheme="minorHAnsi" w:hAnsiTheme="minorHAnsi" w:cstheme="minorHAnsi"/>
        </w:rPr>
        <w:t>Antwoord: Het woordje ‘amen’ betekent: het is waar en zeker. Wij geloven dat ons gebed nog zekerder wordt verhoord dan wij naar die verhoring verlangen.</w:t>
      </w:r>
    </w:p>
    <w:p w14:paraId="00DE882F" w14:textId="5CA7EC52" w:rsidR="00EB3E41" w:rsidRPr="00284E49" w:rsidRDefault="00EB3E41" w:rsidP="00F17C09">
      <w:pPr>
        <w:rPr>
          <w:rFonts w:asciiTheme="minorHAnsi" w:hAnsiTheme="minorHAnsi" w:cstheme="minorHAnsi"/>
          <w:b/>
          <w:bCs/>
        </w:rPr>
      </w:pPr>
    </w:p>
    <w:p w14:paraId="6EC8F0BE" w14:textId="3F31AE3F" w:rsidR="00105F43" w:rsidRPr="00284E49" w:rsidRDefault="00105F43" w:rsidP="009D6CCA">
      <w:pPr>
        <w:rPr>
          <w:rFonts w:asciiTheme="minorHAnsi" w:hAnsiTheme="minorHAnsi" w:cstheme="minorHAnsi"/>
          <w:b/>
          <w:bCs/>
        </w:rPr>
        <w:sectPr w:rsidR="00105F43" w:rsidRPr="00284E49" w:rsidSect="00CA3E45">
          <w:footerReference w:type="default" r:id="rId8"/>
          <w:type w:val="continuous"/>
          <w:pgSz w:w="8419" w:h="11906" w:orient="landscape"/>
          <w:pgMar w:top="737" w:right="1021" w:bottom="737" w:left="1021" w:header="709" w:footer="397" w:gutter="0"/>
          <w:cols w:space="708"/>
          <w:docGrid w:linePitch="360"/>
        </w:sectPr>
      </w:pPr>
    </w:p>
    <w:p w14:paraId="373597A5" w14:textId="16C51024" w:rsidR="006A6318" w:rsidRDefault="009D6CCA" w:rsidP="00284E49">
      <w:pPr>
        <w:rPr>
          <w:rFonts w:asciiTheme="minorHAnsi" w:hAnsiTheme="minorHAnsi" w:cstheme="minorHAnsi"/>
          <w:b/>
          <w:bCs/>
        </w:rPr>
      </w:pPr>
      <w:r w:rsidRPr="00284E49">
        <w:rPr>
          <w:rFonts w:asciiTheme="minorHAnsi" w:hAnsiTheme="minorHAnsi" w:cstheme="minorHAnsi"/>
          <w:b/>
          <w:bCs/>
        </w:rPr>
        <w:lastRenderedPageBreak/>
        <w:t>Samenvatting van de preek</w:t>
      </w:r>
    </w:p>
    <w:p w14:paraId="0CD427FA" w14:textId="41CCD1C6" w:rsidR="00807155" w:rsidRPr="00C026AF" w:rsidRDefault="00C026AF" w:rsidP="00D94221">
      <w:pPr>
        <w:rPr>
          <w:rFonts w:asciiTheme="minorHAnsi" w:hAnsiTheme="minorHAnsi" w:cstheme="minorHAnsi"/>
        </w:rPr>
      </w:pPr>
      <w:r>
        <w:rPr>
          <w:rFonts w:asciiTheme="minorHAnsi" w:hAnsiTheme="minorHAnsi" w:cstheme="minorHAnsi"/>
        </w:rPr>
        <w:t>Als we stilstaan bij de lofprijzing van het Onze Vader (‘Want van U</w:t>
      </w:r>
      <w:r w:rsidR="00D46A2E">
        <w:rPr>
          <w:rFonts w:asciiTheme="minorHAnsi" w:hAnsiTheme="minorHAnsi" w:cstheme="minorHAnsi"/>
        </w:rPr>
        <w:t xml:space="preserve"> is het Koninkrijk, en de kracht en de heerlijkheid, tot in eeuwigheid</w:t>
      </w:r>
      <w:r>
        <w:rPr>
          <w:rFonts w:asciiTheme="minorHAnsi" w:hAnsiTheme="minorHAnsi" w:cstheme="minorHAnsi"/>
        </w:rPr>
        <w:t xml:space="preserve">’) en het woordje </w:t>
      </w:r>
      <w:r w:rsidRPr="00D46A2E">
        <w:rPr>
          <w:rFonts w:asciiTheme="minorHAnsi" w:hAnsiTheme="minorHAnsi" w:cstheme="minorHAnsi"/>
          <w:i/>
          <w:iCs/>
        </w:rPr>
        <w:t>amen</w:t>
      </w:r>
      <w:r>
        <w:rPr>
          <w:rFonts w:asciiTheme="minorHAnsi" w:hAnsiTheme="minorHAnsi" w:cstheme="minorHAnsi"/>
        </w:rPr>
        <w:t>, kunnen we dit samenvatten met de woorden</w:t>
      </w:r>
      <w:r w:rsidRPr="00C026AF">
        <w:rPr>
          <w:rFonts w:asciiTheme="minorHAnsi" w:hAnsiTheme="minorHAnsi" w:cstheme="minorHAnsi"/>
        </w:rPr>
        <w:t>: Loven en geloven.</w:t>
      </w:r>
    </w:p>
    <w:p w14:paraId="23464C02" w14:textId="5ADEA50B" w:rsidR="00C026AF" w:rsidRDefault="00C026AF" w:rsidP="00D94221">
      <w:pPr>
        <w:rPr>
          <w:rFonts w:asciiTheme="minorHAnsi" w:hAnsiTheme="minorHAnsi" w:cstheme="minorHAnsi"/>
        </w:rPr>
      </w:pPr>
    </w:p>
    <w:p w14:paraId="2A6E794E" w14:textId="199BEF7C" w:rsidR="00C026AF" w:rsidRPr="00C026AF" w:rsidRDefault="00C026AF" w:rsidP="00D94221">
      <w:pPr>
        <w:rPr>
          <w:rFonts w:asciiTheme="minorHAnsi" w:hAnsiTheme="minorHAnsi" w:cstheme="minorHAnsi"/>
          <w:u w:val="single"/>
        </w:rPr>
      </w:pPr>
      <w:r>
        <w:rPr>
          <w:rFonts w:asciiTheme="minorHAnsi" w:hAnsiTheme="minorHAnsi" w:cstheme="minorHAnsi"/>
          <w:u w:val="single"/>
        </w:rPr>
        <w:t>Loven</w:t>
      </w:r>
    </w:p>
    <w:p w14:paraId="6647A170" w14:textId="01315C66" w:rsidR="00C026AF" w:rsidRDefault="00C026AF" w:rsidP="00D94221">
      <w:pPr>
        <w:rPr>
          <w:rFonts w:asciiTheme="minorHAnsi" w:hAnsiTheme="minorHAnsi" w:cstheme="minorHAnsi"/>
        </w:rPr>
      </w:pPr>
      <w:r>
        <w:rPr>
          <w:rFonts w:asciiTheme="minorHAnsi" w:hAnsiTheme="minorHAnsi" w:cstheme="minorHAnsi"/>
        </w:rPr>
        <w:t xml:space="preserve">Het Onze Vader sluit niet af met de woorden ‘om Jezus’ wil’ of ‘in Jezus’ Naam’, zoals wij gewend zijn, maar met het loven van God. Bidden is ook áánbidden, niet alleen vragen. De lofprijzing is de </w:t>
      </w:r>
      <w:r>
        <w:rPr>
          <w:rFonts w:asciiTheme="minorHAnsi" w:hAnsiTheme="minorHAnsi" w:cstheme="minorHAnsi"/>
          <w:i/>
          <w:iCs/>
        </w:rPr>
        <w:t>reden</w:t>
      </w:r>
      <w:r>
        <w:rPr>
          <w:rFonts w:asciiTheme="minorHAnsi" w:hAnsiTheme="minorHAnsi" w:cstheme="minorHAnsi"/>
        </w:rPr>
        <w:t xml:space="preserve"> dat wij dit alles </w:t>
      </w:r>
      <w:r w:rsidR="00C3249D">
        <w:rPr>
          <w:rFonts w:asciiTheme="minorHAnsi" w:hAnsiTheme="minorHAnsi" w:cstheme="minorHAnsi"/>
        </w:rPr>
        <w:t xml:space="preserve">in het Onze Vader </w:t>
      </w:r>
      <w:r>
        <w:rPr>
          <w:rFonts w:asciiTheme="minorHAnsi" w:hAnsiTheme="minorHAnsi" w:cstheme="minorHAnsi"/>
        </w:rPr>
        <w:t xml:space="preserve">aan God gevraagd hebben: </w:t>
      </w:r>
      <w:r w:rsidR="00C3249D">
        <w:rPr>
          <w:rFonts w:asciiTheme="minorHAnsi" w:hAnsiTheme="minorHAnsi" w:cstheme="minorHAnsi"/>
        </w:rPr>
        <w:t>dagelijks b</w:t>
      </w:r>
      <w:r>
        <w:rPr>
          <w:rFonts w:asciiTheme="minorHAnsi" w:hAnsiTheme="minorHAnsi" w:cstheme="minorHAnsi"/>
        </w:rPr>
        <w:t>rood, schuldvergeving, bewaring voor de verzoeking</w:t>
      </w:r>
      <w:r w:rsidR="00C3249D">
        <w:rPr>
          <w:rFonts w:asciiTheme="minorHAnsi" w:hAnsiTheme="minorHAnsi" w:cstheme="minorHAnsi"/>
        </w:rPr>
        <w:t xml:space="preserve"> en verlossing van de boze</w:t>
      </w:r>
      <w:r>
        <w:rPr>
          <w:rFonts w:asciiTheme="minorHAnsi" w:hAnsiTheme="minorHAnsi" w:cstheme="minorHAnsi"/>
        </w:rPr>
        <w:t>.</w:t>
      </w:r>
      <w:r w:rsidR="00C3249D">
        <w:rPr>
          <w:rFonts w:asciiTheme="minorHAnsi" w:hAnsiTheme="minorHAnsi" w:cstheme="minorHAnsi"/>
        </w:rPr>
        <w:t xml:space="preserve"> Het woordje </w:t>
      </w:r>
      <w:r w:rsidR="00C3249D">
        <w:rPr>
          <w:rFonts w:asciiTheme="minorHAnsi" w:hAnsiTheme="minorHAnsi" w:cstheme="minorHAnsi"/>
          <w:i/>
          <w:iCs/>
        </w:rPr>
        <w:t xml:space="preserve">want </w:t>
      </w:r>
      <w:r w:rsidR="00C3249D">
        <w:rPr>
          <w:rFonts w:asciiTheme="minorHAnsi" w:hAnsiTheme="minorHAnsi" w:cstheme="minorHAnsi"/>
        </w:rPr>
        <w:t>geeft immers een reden aan</w:t>
      </w:r>
      <w:r>
        <w:rPr>
          <w:rFonts w:asciiTheme="minorHAnsi" w:hAnsiTheme="minorHAnsi" w:cstheme="minorHAnsi"/>
        </w:rPr>
        <w:t>. Wij moeten met al</w:t>
      </w:r>
      <w:r w:rsidR="00C3249D">
        <w:rPr>
          <w:rFonts w:asciiTheme="minorHAnsi" w:hAnsiTheme="minorHAnsi" w:cstheme="minorHAnsi"/>
        </w:rPr>
        <w:t xml:space="preserve"> deze gebeden</w:t>
      </w:r>
      <w:r>
        <w:rPr>
          <w:rFonts w:asciiTheme="minorHAnsi" w:hAnsiTheme="minorHAnsi" w:cstheme="minorHAnsi"/>
        </w:rPr>
        <w:t xml:space="preserve"> bij de Heere zijn, omdat van Hem het Koninkrijk is, en de kracht, en de heerlijkheid, tot in eeuwigheid:</w:t>
      </w:r>
    </w:p>
    <w:p w14:paraId="2EDF52D0" w14:textId="768B6293" w:rsidR="00C026AF" w:rsidRPr="00C026AF" w:rsidRDefault="00C026AF" w:rsidP="00C026AF">
      <w:pPr>
        <w:pStyle w:val="Lijstalinea"/>
        <w:numPr>
          <w:ilvl w:val="0"/>
          <w:numId w:val="3"/>
        </w:numPr>
        <w:rPr>
          <w:rFonts w:asciiTheme="minorHAnsi" w:hAnsiTheme="minorHAnsi" w:cstheme="minorHAnsi"/>
        </w:rPr>
      </w:pPr>
      <w:r>
        <w:rPr>
          <w:rFonts w:asciiTheme="minorHAnsi" w:hAnsiTheme="minorHAnsi" w:cstheme="minorHAnsi"/>
          <w:i/>
          <w:iCs/>
        </w:rPr>
        <w:t>Want van U is het Koninkrijk</w:t>
      </w:r>
      <w:r>
        <w:rPr>
          <w:rFonts w:asciiTheme="minorHAnsi" w:hAnsiTheme="minorHAnsi" w:cstheme="minorHAnsi"/>
        </w:rPr>
        <w:t xml:space="preserve"> – God is Koning en Hij regeert, ook al lijkt het er soms echt niet op. Daarom mogen en moeten we onze verzoeken tot Hem richten. Onder de schijn van het tegendeel houdt de kerk vast aan de belijdenis dat de Heere regeert;</w:t>
      </w:r>
    </w:p>
    <w:p w14:paraId="5A1F9A3B" w14:textId="36AC7AAB" w:rsidR="00C026AF" w:rsidRPr="00C026AF" w:rsidRDefault="00C026AF" w:rsidP="00C026AF">
      <w:pPr>
        <w:pStyle w:val="Lijstalinea"/>
        <w:numPr>
          <w:ilvl w:val="0"/>
          <w:numId w:val="3"/>
        </w:numPr>
        <w:rPr>
          <w:rFonts w:asciiTheme="minorHAnsi" w:hAnsiTheme="minorHAnsi" w:cstheme="minorHAnsi"/>
        </w:rPr>
      </w:pPr>
      <w:r>
        <w:rPr>
          <w:rFonts w:asciiTheme="minorHAnsi" w:hAnsiTheme="minorHAnsi" w:cstheme="minorHAnsi"/>
          <w:i/>
          <w:iCs/>
        </w:rPr>
        <w:t xml:space="preserve">en de kracht </w:t>
      </w:r>
      <w:r>
        <w:rPr>
          <w:rFonts w:asciiTheme="minorHAnsi" w:hAnsiTheme="minorHAnsi" w:cstheme="minorHAnsi"/>
        </w:rPr>
        <w:t>– de Heere heeft de kracht om onze verlangens te vervullen en onze gebeden te verhoren. Daarom zegt Petrus tegen Jezus, als Die hen vraagt waarom ze ook niet weg gaan: ‘Heere, naar wie zullen wij heengaan?’ Er is geen alternatief, want van God is de kracht;</w:t>
      </w:r>
    </w:p>
    <w:p w14:paraId="66291266" w14:textId="619B97DC" w:rsidR="00C026AF" w:rsidRDefault="00C026AF" w:rsidP="00C026AF">
      <w:pPr>
        <w:pStyle w:val="Lijstalinea"/>
        <w:numPr>
          <w:ilvl w:val="0"/>
          <w:numId w:val="3"/>
        </w:numPr>
        <w:rPr>
          <w:rFonts w:asciiTheme="minorHAnsi" w:hAnsiTheme="minorHAnsi" w:cstheme="minorHAnsi"/>
        </w:rPr>
      </w:pPr>
      <w:r>
        <w:rPr>
          <w:rFonts w:asciiTheme="minorHAnsi" w:hAnsiTheme="minorHAnsi" w:cstheme="minorHAnsi"/>
          <w:i/>
          <w:iCs/>
        </w:rPr>
        <w:t xml:space="preserve">en de heerlijkheid tot in eeuwigheid </w:t>
      </w:r>
      <w:r>
        <w:rPr>
          <w:rFonts w:asciiTheme="minorHAnsi" w:hAnsiTheme="minorHAnsi" w:cstheme="minorHAnsi"/>
        </w:rPr>
        <w:t>– nu blijkt bidden inderdaad ook áánbidden te zijn. Als wij alles aan de Heere vragen, ontvangt Hij daarin de eer, want wij erkennen daarmee dat wij Hem nodig hebben. Zoals een vader het heerlijk vindt als een kind naar hem toe komt om hulp, omdat het kind het zelf niet redt, zo is God erin geëerd als wij naar Hem toe gaan.</w:t>
      </w:r>
    </w:p>
    <w:p w14:paraId="291DB5FB" w14:textId="6EC4866A" w:rsidR="00C026AF" w:rsidRPr="00C026AF" w:rsidRDefault="00C026AF" w:rsidP="00C026AF">
      <w:pPr>
        <w:pStyle w:val="Lijstalinea"/>
        <w:rPr>
          <w:rFonts w:asciiTheme="minorHAnsi" w:hAnsiTheme="minorHAnsi" w:cstheme="minorHAnsi"/>
        </w:rPr>
      </w:pPr>
      <w:r>
        <w:rPr>
          <w:rFonts w:asciiTheme="minorHAnsi" w:hAnsiTheme="minorHAnsi" w:cstheme="minorHAnsi"/>
        </w:rPr>
        <w:t>Dit Koninkrijk, de kracht en de heerlijkheid houden nooit meer op, ze duren tot in eeuwigheid!</w:t>
      </w:r>
    </w:p>
    <w:p w14:paraId="3B723034" w14:textId="5B667CC8" w:rsidR="00807155" w:rsidRDefault="00807155" w:rsidP="00D94221">
      <w:pPr>
        <w:rPr>
          <w:rFonts w:asciiTheme="minorHAnsi" w:hAnsiTheme="minorHAnsi" w:cstheme="minorHAnsi"/>
          <w:b/>
          <w:bCs/>
        </w:rPr>
      </w:pPr>
    </w:p>
    <w:p w14:paraId="4BBEFF9D" w14:textId="57B55C49" w:rsidR="00807155" w:rsidRDefault="00C026AF" w:rsidP="00D94221">
      <w:pPr>
        <w:rPr>
          <w:rFonts w:asciiTheme="minorHAnsi" w:hAnsiTheme="minorHAnsi" w:cstheme="minorHAnsi"/>
          <w:u w:val="single"/>
        </w:rPr>
      </w:pPr>
      <w:r>
        <w:rPr>
          <w:rFonts w:asciiTheme="minorHAnsi" w:hAnsiTheme="minorHAnsi" w:cstheme="minorHAnsi"/>
          <w:u w:val="single"/>
        </w:rPr>
        <w:t>Geloven</w:t>
      </w:r>
    </w:p>
    <w:p w14:paraId="63A23FDF" w14:textId="7A52955A" w:rsidR="00C026AF" w:rsidRDefault="00C026AF" w:rsidP="00D94221">
      <w:pPr>
        <w:rPr>
          <w:rFonts w:asciiTheme="minorHAnsi" w:hAnsiTheme="minorHAnsi" w:cstheme="minorHAnsi"/>
        </w:rPr>
      </w:pPr>
      <w:r>
        <w:rPr>
          <w:rFonts w:asciiTheme="minorHAnsi" w:hAnsiTheme="minorHAnsi" w:cstheme="minorHAnsi"/>
        </w:rPr>
        <w:t xml:space="preserve">Dan wijst de HC ons op het woordje ‘amen’. Wij denken er nauwelijks bij na als we dit zeggen, en beschouwen het alleen als een woord om aan te geven dat het gebed (of de preek, of de dienst) afgelopen is. Maar </w:t>
      </w:r>
      <w:r>
        <w:rPr>
          <w:rFonts w:asciiTheme="minorHAnsi" w:hAnsiTheme="minorHAnsi" w:cstheme="minorHAnsi"/>
        </w:rPr>
        <w:lastRenderedPageBreak/>
        <w:t xml:space="preserve">er zit een diepe betekenis in dit woord: ‘het zal waar en zeker zijn’. Amen is dus een woord van bevestiging </w:t>
      </w:r>
      <w:r w:rsidR="00C3249D">
        <w:rPr>
          <w:rFonts w:asciiTheme="minorHAnsi" w:hAnsiTheme="minorHAnsi" w:cstheme="minorHAnsi"/>
        </w:rPr>
        <w:t xml:space="preserve">en instemming </w:t>
      </w:r>
      <w:r>
        <w:rPr>
          <w:rFonts w:asciiTheme="minorHAnsi" w:hAnsiTheme="minorHAnsi" w:cstheme="minorHAnsi"/>
        </w:rPr>
        <w:t>(zoals in evangelische bijeenkomsten toehoorders soms ‘amen!’ roepen als ze willen instemmen met wat door de spreker wordt gezegd).</w:t>
      </w:r>
      <w:r w:rsidR="00C3249D">
        <w:rPr>
          <w:rFonts w:asciiTheme="minorHAnsi" w:hAnsiTheme="minorHAnsi" w:cstheme="minorHAnsi"/>
        </w:rPr>
        <w:t xml:space="preserve"> Amen: zo is het!</w:t>
      </w:r>
    </w:p>
    <w:p w14:paraId="36BA2552" w14:textId="1E41F994" w:rsidR="00C026AF" w:rsidRDefault="00C026AF" w:rsidP="00D94221">
      <w:pPr>
        <w:rPr>
          <w:rFonts w:asciiTheme="minorHAnsi" w:hAnsiTheme="minorHAnsi" w:cstheme="minorHAnsi"/>
        </w:rPr>
      </w:pPr>
      <w:r>
        <w:rPr>
          <w:rFonts w:asciiTheme="minorHAnsi" w:hAnsiTheme="minorHAnsi" w:cstheme="minorHAnsi"/>
        </w:rPr>
        <w:tab/>
      </w:r>
      <w:r w:rsidR="00C3249D">
        <w:rPr>
          <w:rFonts w:asciiTheme="minorHAnsi" w:hAnsiTheme="minorHAnsi" w:cstheme="minorHAnsi"/>
        </w:rPr>
        <w:t xml:space="preserve">De Heere </w:t>
      </w:r>
      <w:r>
        <w:rPr>
          <w:rFonts w:asciiTheme="minorHAnsi" w:hAnsiTheme="minorHAnsi" w:cstheme="minorHAnsi"/>
        </w:rPr>
        <w:t xml:space="preserve">Jezus gebruikt het woord amen ook vaak, terwijl het nergens in onze vertaling staat. Dat komt omdat het vaak vertaald is met ‘voorwaar’. Op talloze plekken begint Jezus een gelijkenis, een preek enz. met de woorden ‘voorwaar, voorwaar, Ik zeg u…’ In het Grieks staat er dan: </w:t>
      </w:r>
      <w:r>
        <w:rPr>
          <w:rFonts w:asciiTheme="minorHAnsi" w:hAnsiTheme="minorHAnsi" w:cstheme="minorHAnsi"/>
          <w:i/>
          <w:iCs/>
        </w:rPr>
        <w:t>amèn, amèn</w:t>
      </w:r>
      <w:r>
        <w:rPr>
          <w:rFonts w:asciiTheme="minorHAnsi" w:hAnsiTheme="minorHAnsi" w:cstheme="minorHAnsi"/>
        </w:rPr>
        <w:t xml:space="preserve">. Voorwaar betekent zoiets als: het is echt waar, houd dit maar </w:t>
      </w:r>
      <w:r>
        <w:rPr>
          <w:rFonts w:asciiTheme="minorHAnsi" w:hAnsiTheme="minorHAnsi" w:cstheme="minorHAnsi"/>
          <w:i/>
          <w:iCs/>
        </w:rPr>
        <w:t>voor waar</w:t>
      </w:r>
      <w:r>
        <w:rPr>
          <w:rFonts w:asciiTheme="minorHAnsi" w:hAnsiTheme="minorHAnsi" w:cstheme="minorHAnsi"/>
        </w:rPr>
        <w:t>, want het is werkelijk zo.</w:t>
      </w:r>
      <w:r w:rsidR="00D46A2E">
        <w:rPr>
          <w:rFonts w:asciiTheme="minorHAnsi" w:hAnsiTheme="minorHAnsi" w:cstheme="minorHAnsi"/>
        </w:rPr>
        <w:t xml:space="preserve"> Amen heeft alles te maken met zekerheid.</w:t>
      </w:r>
    </w:p>
    <w:p w14:paraId="22D84892" w14:textId="15B6F7CA" w:rsidR="00D46A2E" w:rsidRDefault="00D46A2E" w:rsidP="00D46A2E">
      <w:pPr>
        <w:rPr>
          <w:rFonts w:asciiTheme="minorHAnsi" w:hAnsiTheme="minorHAnsi" w:cstheme="minorHAnsi"/>
        </w:rPr>
      </w:pPr>
      <w:r>
        <w:rPr>
          <w:rFonts w:asciiTheme="minorHAnsi" w:hAnsiTheme="minorHAnsi" w:cstheme="minorHAnsi"/>
        </w:rPr>
        <w:tab/>
        <w:t xml:space="preserve">De HC zegt: amen gaat over de zekerheid van de verhoring van ons gebed door God. Het heeft dus te maken met </w:t>
      </w:r>
      <w:r>
        <w:rPr>
          <w:rFonts w:asciiTheme="minorHAnsi" w:hAnsiTheme="minorHAnsi" w:cstheme="minorHAnsi"/>
          <w:i/>
          <w:iCs/>
        </w:rPr>
        <w:t>geloof</w:t>
      </w:r>
      <w:r>
        <w:rPr>
          <w:rFonts w:asciiTheme="minorHAnsi" w:hAnsiTheme="minorHAnsi" w:cstheme="minorHAnsi"/>
        </w:rPr>
        <w:t>: wij geloven dat God ons gebed hoort en verhoort. Natuurlijk roept zo’n uitspraak vragen bij ons op, want verhoort God inderdaad al onze gebeden? Het is vaak zo anders, is onze ervaring… Lees dan eens Hebr. 11:6: ‘</w:t>
      </w:r>
      <w:r w:rsidRPr="00D46A2E">
        <w:rPr>
          <w:rFonts w:asciiTheme="minorHAnsi" w:hAnsiTheme="minorHAnsi" w:cstheme="minorHAnsi"/>
        </w:rPr>
        <w:t>Want</w:t>
      </w:r>
      <w:r>
        <w:rPr>
          <w:rFonts w:asciiTheme="minorHAnsi" w:hAnsiTheme="minorHAnsi" w:cstheme="minorHAnsi"/>
        </w:rPr>
        <w:t xml:space="preserve"> wie t</w:t>
      </w:r>
      <w:r w:rsidRPr="00D46A2E">
        <w:rPr>
          <w:rFonts w:asciiTheme="minorHAnsi" w:hAnsiTheme="minorHAnsi" w:cstheme="minorHAnsi"/>
        </w:rPr>
        <w:t>ot God komt moet geloven dat Hij is,</w:t>
      </w:r>
      <w:r>
        <w:rPr>
          <w:rFonts w:asciiTheme="minorHAnsi" w:hAnsiTheme="minorHAnsi" w:cstheme="minorHAnsi"/>
        </w:rPr>
        <w:t xml:space="preserve"> </w:t>
      </w:r>
      <w:r w:rsidRPr="00D46A2E">
        <w:rPr>
          <w:rFonts w:asciiTheme="minorHAnsi" w:hAnsiTheme="minorHAnsi" w:cstheme="minorHAnsi"/>
        </w:rPr>
        <w:t>en dat Hij beloont wie Hem zoeken.’</w:t>
      </w:r>
      <w:r>
        <w:rPr>
          <w:rFonts w:asciiTheme="minorHAnsi" w:hAnsiTheme="minorHAnsi" w:cstheme="minorHAnsi"/>
        </w:rPr>
        <w:t xml:space="preserve"> Als wij tot God gaan, dat is bidden, dan moeten we twee dingen geloven:</w:t>
      </w:r>
    </w:p>
    <w:p w14:paraId="274CB07D" w14:textId="6A6FA419" w:rsidR="00D46A2E" w:rsidRDefault="00D46A2E" w:rsidP="00D46A2E">
      <w:pPr>
        <w:pStyle w:val="Lijstalinea"/>
        <w:numPr>
          <w:ilvl w:val="0"/>
          <w:numId w:val="4"/>
        </w:numPr>
        <w:rPr>
          <w:rFonts w:asciiTheme="minorHAnsi" w:hAnsiTheme="minorHAnsi" w:cstheme="minorHAnsi"/>
        </w:rPr>
      </w:pPr>
      <w:r>
        <w:rPr>
          <w:rFonts w:asciiTheme="minorHAnsi" w:hAnsiTheme="minorHAnsi" w:cstheme="minorHAnsi"/>
          <w:i/>
          <w:iCs/>
        </w:rPr>
        <w:t>dat Hij is</w:t>
      </w:r>
      <w:r>
        <w:rPr>
          <w:rFonts w:asciiTheme="minorHAnsi" w:hAnsiTheme="minorHAnsi" w:cstheme="minorHAnsi"/>
        </w:rPr>
        <w:t xml:space="preserve"> – dat God er is, want hoe vaak is ons gebed geen sleur en beseffen we nauwelijks Wie we tegenover ons hebben? Of is ons gebed zo vol van twijfel en daarom zo weinig overtuigd? Maar als we tot Hem gaan moeten we onszelf inprenten dat Hij werkelijkheid is, dat Hij ons écht hoort;</w:t>
      </w:r>
    </w:p>
    <w:p w14:paraId="57F7365C" w14:textId="1329FB90" w:rsidR="00D46A2E" w:rsidRDefault="00D46A2E" w:rsidP="00D46A2E">
      <w:pPr>
        <w:pStyle w:val="Lijstalinea"/>
        <w:numPr>
          <w:ilvl w:val="0"/>
          <w:numId w:val="4"/>
        </w:numPr>
        <w:rPr>
          <w:rFonts w:asciiTheme="minorHAnsi" w:hAnsiTheme="minorHAnsi" w:cstheme="minorHAnsi"/>
        </w:rPr>
      </w:pPr>
      <w:r>
        <w:rPr>
          <w:rFonts w:asciiTheme="minorHAnsi" w:hAnsiTheme="minorHAnsi" w:cstheme="minorHAnsi"/>
          <w:i/>
          <w:iCs/>
        </w:rPr>
        <w:t xml:space="preserve">dat Hij beloont wie Hem zoeken </w:t>
      </w:r>
      <w:r>
        <w:rPr>
          <w:rFonts w:asciiTheme="minorHAnsi" w:hAnsiTheme="minorHAnsi" w:cstheme="minorHAnsi"/>
        </w:rPr>
        <w:t xml:space="preserve">– er staat niet: dat Hij geeft wat wij vragen. Dat Hij altijd doet wat wij smeken. Maar wel: dat Hij beloont wie Hem zoeken. Anders hoef je ook geen biddag te houden, en kun je geen </w:t>
      </w:r>
      <w:r>
        <w:rPr>
          <w:rFonts w:asciiTheme="minorHAnsi" w:hAnsiTheme="minorHAnsi" w:cstheme="minorHAnsi"/>
          <w:i/>
          <w:iCs/>
        </w:rPr>
        <w:t>amen</w:t>
      </w:r>
      <w:r>
        <w:rPr>
          <w:rFonts w:asciiTheme="minorHAnsi" w:hAnsiTheme="minorHAnsi" w:cstheme="minorHAnsi"/>
        </w:rPr>
        <w:t xml:space="preserve"> zeggen.</w:t>
      </w:r>
    </w:p>
    <w:p w14:paraId="4CA47AFC" w14:textId="6361C7E5" w:rsidR="00D46A2E" w:rsidRDefault="00D46A2E" w:rsidP="00D46A2E">
      <w:pPr>
        <w:rPr>
          <w:rFonts w:asciiTheme="minorHAnsi" w:hAnsiTheme="minorHAnsi" w:cstheme="minorHAnsi"/>
        </w:rPr>
      </w:pPr>
      <w:r>
        <w:rPr>
          <w:rFonts w:asciiTheme="minorHAnsi" w:hAnsiTheme="minorHAnsi" w:cstheme="minorHAnsi"/>
        </w:rPr>
        <w:t xml:space="preserve">Een oproep voor als we bidden, op biddag of daarna: heb geloof dat God er is, en dat Hij werkelijk hoort. Leg alles wat je bezig houdt voor Hem neer in het geloof dat Hij ermee doet </w:t>
      </w:r>
      <w:r>
        <w:rPr>
          <w:rFonts w:asciiTheme="minorHAnsi" w:hAnsiTheme="minorHAnsi" w:cstheme="minorHAnsi"/>
          <w:i/>
          <w:iCs/>
        </w:rPr>
        <w:t>wat goed is</w:t>
      </w:r>
      <w:r>
        <w:rPr>
          <w:rFonts w:asciiTheme="minorHAnsi" w:hAnsiTheme="minorHAnsi" w:cstheme="minorHAnsi"/>
        </w:rPr>
        <w:t xml:space="preserve">. </w:t>
      </w:r>
      <w:r w:rsidR="00C3249D">
        <w:rPr>
          <w:rFonts w:asciiTheme="minorHAnsi" w:hAnsiTheme="minorHAnsi" w:cstheme="minorHAnsi"/>
        </w:rPr>
        <w:t>Want</w:t>
      </w:r>
      <w:r>
        <w:rPr>
          <w:rFonts w:asciiTheme="minorHAnsi" w:hAnsiTheme="minorHAnsi" w:cstheme="minorHAnsi"/>
        </w:rPr>
        <w:t xml:space="preserve"> Hij </w:t>
      </w:r>
      <w:r w:rsidR="00C3249D">
        <w:rPr>
          <w:rFonts w:asciiTheme="minorHAnsi" w:hAnsiTheme="minorHAnsi" w:cstheme="minorHAnsi"/>
        </w:rPr>
        <w:t xml:space="preserve">alleen </w:t>
      </w:r>
      <w:r>
        <w:rPr>
          <w:rFonts w:asciiTheme="minorHAnsi" w:hAnsiTheme="minorHAnsi" w:cstheme="minorHAnsi"/>
        </w:rPr>
        <w:t>wéét wat goed is, en</w:t>
      </w:r>
      <w:r w:rsidR="00C3249D">
        <w:rPr>
          <w:rFonts w:asciiTheme="minorHAnsi" w:hAnsiTheme="minorHAnsi" w:cstheme="minorHAnsi"/>
        </w:rPr>
        <w:t xml:space="preserve"> Hij schakelt</w:t>
      </w:r>
      <w:r>
        <w:rPr>
          <w:rFonts w:asciiTheme="minorHAnsi" w:hAnsiTheme="minorHAnsi" w:cstheme="minorHAnsi"/>
        </w:rPr>
        <w:t xml:space="preserve"> </w:t>
      </w:r>
      <w:r w:rsidR="00C3249D">
        <w:rPr>
          <w:rFonts w:asciiTheme="minorHAnsi" w:hAnsiTheme="minorHAnsi" w:cstheme="minorHAnsi"/>
        </w:rPr>
        <w:t>(</w:t>
      </w:r>
      <w:r>
        <w:rPr>
          <w:rFonts w:asciiTheme="minorHAnsi" w:hAnsiTheme="minorHAnsi" w:cstheme="minorHAnsi"/>
        </w:rPr>
        <w:t>jo</w:t>
      </w:r>
      <w:r w:rsidR="00C3249D">
        <w:rPr>
          <w:rFonts w:asciiTheme="minorHAnsi" w:hAnsiTheme="minorHAnsi" w:cstheme="minorHAnsi"/>
        </w:rPr>
        <w:t>)</w:t>
      </w:r>
      <w:r>
        <w:rPr>
          <w:rFonts w:asciiTheme="minorHAnsi" w:hAnsiTheme="minorHAnsi" w:cstheme="minorHAnsi"/>
        </w:rPr>
        <w:t xml:space="preserve">uw gebeden in in Zijn plan. Hij is een </w:t>
      </w:r>
      <w:r w:rsidRPr="00C3249D">
        <w:rPr>
          <w:rFonts w:asciiTheme="minorHAnsi" w:hAnsiTheme="minorHAnsi" w:cstheme="minorHAnsi"/>
        </w:rPr>
        <w:t>Hoorder van het gebed!</w:t>
      </w:r>
      <w:r>
        <w:rPr>
          <w:rFonts w:asciiTheme="minorHAnsi" w:hAnsiTheme="minorHAnsi" w:cstheme="minorHAnsi"/>
          <w:i/>
          <w:iCs/>
        </w:rPr>
        <w:t xml:space="preserve"> </w:t>
      </w:r>
      <w:r>
        <w:rPr>
          <w:rFonts w:asciiTheme="minorHAnsi" w:hAnsiTheme="minorHAnsi" w:cstheme="minorHAnsi"/>
        </w:rPr>
        <w:t>We mogen leren van het Engelse meisje in het droge seizoen. Zij nam Hebr. 11:6 serieus, en kwam niet beschaamd uit.</w:t>
      </w:r>
    </w:p>
    <w:p w14:paraId="22087276" w14:textId="6E533403" w:rsidR="00D46A2E" w:rsidRPr="00D46A2E" w:rsidRDefault="00D46A2E" w:rsidP="00D46A2E">
      <w:pPr>
        <w:rPr>
          <w:rFonts w:asciiTheme="minorHAnsi" w:hAnsiTheme="minorHAnsi" w:cstheme="minorHAnsi"/>
        </w:rPr>
      </w:pPr>
      <w:r>
        <w:rPr>
          <w:rFonts w:asciiTheme="minorHAnsi" w:hAnsiTheme="minorHAnsi" w:cstheme="minorHAnsi"/>
        </w:rPr>
        <w:tab/>
        <w:t xml:space="preserve">In de grondtekst staat het eigenlijk nóg sterker uitgedrukt. Niet: Hij beloont wie Hem zoeken, maar: ‘Hij is </w:t>
      </w:r>
      <w:r>
        <w:rPr>
          <w:rFonts w:asciiTheme="minorHAnsi" w:hAnsiTheme="minorHAnsi" w:cstheme="minorHAnsi"/>
          <w:i/>
          <w:iCs/>
        </w:rPr>
        <w:t xml:space="preserve">een Beloner </w:t>
      </w:r>
      <w:r>
        <w:rPr>
          <w:rFonts w:asciiTheme="minorHAnsi" w:hAnsiTheme="minorHAnsi" w:cstheme="minorHAnsi"/>
        </w:rPr>
        <w:t>van wie Hem zoeken’. Onze God is een Beloner!</w:t>
      </w:r>
    </w:p>
    <w:p w14:paraId="268B4FCB" w14:textId="08FF4025" w:rsidR="00C026AF" w:rsidRDefault="00C026AF" w:rsidP="00D94221">
      <w:pPr>
        <w:rPr>
          <w:rFonts w:asciiTheme="minorHAnsi" w:hAnsiTheme="minorHAnsi" w:cstheme="minorHAnsi"/>
          <w:b/>
          <w:bCs/>
        </w:rPr>
      </w:pPr>
    </w:p>
    <w:p w14:paraId="41A999AB" w14:textId="2D0FBF47" w:rsidR="00807155" w:rsidRDefault="00746FB8" w:rsidP="00807155">
      <w:pPr>
        <w:rPr>
          <w:rFonts w:asciiTheme="minorHAnsi" w:hAnsiTheme="minorHAnsi" w:cstheme="minorHAnsi"/>
          <w:b/>
          <w:bCs/>
        </w:rPr>
      </w:pPr>
      <w:r>
        <w:rPr>
          <w:rFonts w:asciiTheme="minorHAnsi" w:hAnsiTheme="minorHAnsi" w:cstheme="minorHAnsi"/>
          <w:b/>
          <w:bCs/>
        </w:rPr>
        <w:lastRenderedPageBreak/>
        <w:t xml:space="preserve">Gezang </w:t>
      </w:r>
      <w:r w:rsidR="00956133">
        <w:rPr>
          <w:rFonts w:asciiTheme="minorHAnsi" w:hAnsiTheme="minorHAnsi" w:cstheme="minorHAnsi"/>
          <w:b/>
          <w:bCs/>
        </w:rPr>
        <w:t>348</w:t>
      </w:r>
      <w:r w:rsidR="00807155">
        <w:rPr>
          <w:rFonts w:asciiTheme="minorHAnsi" w:hAnsiTheme="minorHAnsi" w:cstheme="minorHAnsi"/>
          <w:b/>
          <w:bCs/>
        </w:rPr>
        <w:t xml:space="preserve"> (Weerklank)</w:t>
      </w:r>
    </w:p>
    <w:p w14:paraId="09DD921A" w14:textId="77777777" w:rsidR="00956133" w:rsidRDefault="00956133" w:rsidP="00956133">
      <w:pPr>
        <w:rPr>
          <w:rFonts w:asciiTheme="minorHAnsi" w:hAnsiTheme="minorHAnsi" w:cstheme="minorHAnsi"/>
        </w:rPr>
        <w:sectPr w:rsidR="00956133" w:rsidSect="00CA3E45">
          <w:footerReference w:type="default" r:id="rId9"/>
          <w:type w:val="continuous"/>
          <w:pgSz w:w="8419" w:h="11906" w:orient="landscape"/>
          <w:pgMar w:top="737" w:right="1021" w:bottom="737" w:left="1021" w:header="709" w:footer="397" w:gutter="0"/>
          <w:cols w:space="708"/>
          <w:docGrid w:linePitch="360"/>
        </w:sectPr>
      </w:pPr>
    </w:p>
    <w:p w14:paraId="4F112DF2" w14:textId="1A4FAF72" w:rsidR="00956133" w:rsidRDefault="00746FB8" w:rsidP="00956133">
      <w:pPr>
        <w:rPr>
          <w:rFonts w:asciiTheme="minorHAnsi" w:hAnsiTheme="minorHAnsi" w:cstheme="minorHAnsi"/>
        </w:rPr>
      </w:pPr>
      <w:r>
        <w:rPr>
          <w:rFonts w:asciiTheme="minorHAnsi" w:hAnsiTheme="minorHAnsi" w:cstheme="minorHAnsi"/>
        </w:rPr>
        <w:t xml:space="preserve">1. </w:t>
      </w:r>
      <w:r w:rsidR="00956133">
        <w:rPr>
          <w:rFonts w:asciiTheme="minorHAnsi" w:hAnsiTheme="minorHAnsi" w:cstheme="minorHAnsi"/>
        </w:rPr>
        <w:t>Om bloesem aan de bomen,</w:t>
      </w:r>
    </w:p>
    <w:p w14:paraId="7E0A6806" w14:textId="0BC4A198" w:rsidR="00956133" w:rsidRDefault="00956133" w:rsidP="00956133">
      <w:pPr>
        <w:rPr>
          <w:rFonts w:asciiTheme="minorHAnsi" w:hAnsiTheme="minorHAnsi" w:cstheme="minorHAnsi"/>
        </w:rPr>
      </w:pPr>
      <w:r>
        <w:rPr>
          <w:rFonts w:asciiTheme="minorHAnsi" w:hAnsiTheme="minorHAnsi" w:cstheme="minorHAnsi"/>
        </w:rPr>
        <w:t>om overvloed aan vrucht,</w:t>
      </w:r>
    </w:p>
    <w:p w14:paraId="1177E9C3" w14:textId="67251A39" w:rsidR="00956133" w:rsidRDefault="00956133" w:rsidP="00956133">
      <w:pPr>
        <w:rPr>
          <w:rFonts w:asciiTheme="minorHAnsi" w:hAnsiTheme="minorHAnsi" w:cstheme="minorHAnsi"/>
        </w:rPr>
      </w:pPr>
      <w:r>
        <w:rPr>
          <w:rFonts w:asciiTheme="minorHAnsi" w:hAnsiTheme="minorHAnsi" w:cstheme="minorHAnsi"/>
        </w:rPr>
        <w:t>om vissen in de stromen,</w:t>
      </w:r>
    </w:p>
    <w:p w14:paraId="156BF6B1" w14:textId="6EE1857A" w:rsidR="00956133" w:rsidRDefault="00956133" w:rsidP="00956133">
      <w:pPr>
        <w:rPr>
          <w:rFonts w:asciiTheme="minorHAnsi" w:hAnsiTheme="minorHAnsi" w:cstheme="minorHAnsi"/>
        </w:rPr>
      </w:pPr>
      <w:r>
        <w:rPr>
          <w:rFonts w:asciiTheme="minorHAnsi" w:hAnsiTheme="minorHAnsi" w:cstheme="minorHAnsi"/>
        </w:rPr>
        <w:t>om vogels in de lucht,</w:t>
      </w:r>
    </w:p>
    <w:p w14:paraId="5CCA7ABA" w14:textId="4536CC02" w:rsidR="00956133" w:rsidRDefault="00956133" w:rsidP="00956133">
      <w:pPr>
        <w:rPr>
          <w:rFonts w:asciiTheme="minorHAnsi" w:hAnsiTheme="minorHAnsi" w:cstheme="minorHAnsi"/>
        </w:rPr>
      </w:pPr>
      <w:r>
        <w:rPr>
          <w:rFonts w:asciiTheme="minorHAnsi" w:hAnsiTheme="minorHAnsi" w:cstheme="minorHAnsi"/>
        </w:rPr>
        <w:t>om volle korenaren,</w:t>
      </w:r>
    </w:p>
    <w:p w14:paraId="623D35FA" w14:textId="6E3FAEC2" w:rsidR="00956133" w:rsidRDefault="00956133" w:rsidP="00956133">
      <w:pPr>
        <w:rPr>
          <w:rFonts w:asciiTheme="minorHAnsi" w:hAnsiTheme="minorHAnsi" w:cstheme="minorHAnsi"/>
        </w:rPr>
      </w:pPr>
      <w:r>
        <w:rPr>
          <w:rFonts w:asciiTheme="minorHAnsi" w:hAnsiTheme="minorHAnsi" w:cstheme="minorHAnsi"/>
        </w:rPr>
        <w:t>om akkers wuivend graan,</w:t>
      </w:r>
    </w:p>
    <w:p w14:paraId="1C203FC4" w14:textId="38CAF7C1" w:rsidR="00956133" w:rsidRDefault="00956133" w:rsidP="00956133">
      <w:pPr>
        <w:rPr>
          <w:rFonts w:asciiTheme="minorHAnsi" w:hAnsiTheme="minorHAnsi" w:cstheme="minorHAnsi"/>
        </w:rPr>
      </w:pPr>
      <w:r>
        <w:rPr>
          <w:rFonts w:asciiTheme="minorHAnsi" w:hAnsiTheme="minorHAnsi" w:cstheme="minorHAnsi"/>
        </w:rPr>
        <w:t>om voedsel uit de aarde</w:t>
      </w:r>
    </w:p>
    <w:p w14:paraId="5D8F666D" w14:textId="473E3108" w:rsidR="00956133" w:rsidRDefault="00956133" w:rsidP="00956133">
      <w:pPr>
        <w:rPr>
          <w:rFonts w:asciiTheme="minorHAnsi" w:hAnsiTheme="minorHAnsi" w:cstheme="minorHAnsi"/>
        </w:rPr>
      </w:pPr>
      <w:r>
        <w:rPr>
          <w:rFonts w:asciiTheme="minorHAnsi" w:hAnsiTheme="minorHAnsi" w:cstheme="minorHAnsi"/>
        </w:rPr>
        <w:t>roepen wij, Heer, U aan!</w:t>
      </w:r>
    </w:p>
    <w:p w14:paraId="37EBD9D2" w14:textId="6E1025ED" w:rsidR="00956133" w:rsidRDefault="00956133" w:rsidP="00956133">
      <w:pPr>
        <w:rPr>
          <w:rFonts w:asciiTheme="minorHAnsi" w:hAnsiTheme="minorHAnsi" w:cstheme="minorHAnsi"/>
        </w:rPr>
      </w:pPr>
    </w:p>
    <w:p w14:paraId="7C8BF0BA" w14:textId="5098214A" w:rsidR="00956133" w:rsidRDefault="00956133" w:rsidP="00956133">
      <w:pPr>
        <w:rPr>
          <w:rFonts w:asciiTheme="minorHAnsi" w:hAnsiTheme="minorHAnsi" w:cstheme="minorHAnsi"/>
        </w:rPr>
      </w:pPr>
      <w:r>
        <w:rPr>
          <w:rFonts w:asciiTheme="minorHAnsi" w:hAnsiTheme="minorHAnsi" w:cstheme="minorHAnsi"/>
        </w:rPr>
        <w:t>2. Om water op het droge,</w:t>
      </w:r>
    </w:p>
    <w:p w14:paraId="7741FEF4" w14:textId="2DD22B14" w:rsidR="00956133" w:rsidRDefault="00956133" w:rsidP="00956133">
      <w:pPr>
        <w:rPr>
          <w:rFonts w:asciiTheme="minorHAnsi" w:hAnsiTheme="minorHAnsi" w:cstheme="minorHAnsi"/>
        </w:rPr>
      </w:pPr>
      <w:r>
        <w:rPr>
          <w:rFonts w:asciiTheme="minorHAnsi" w:hAnsiTheme="minorHAnsi" w:cstheme="minorHAnsi"/>
        </w:rPr>
        <w:t>om groei in de woestijn,</w:t>
      </w:r>
    </w:p>
    <w:p w14:paraId="72CB7268" w14:textId="5EAED538" w:rsidR="00956133" w:rsidRDefault="00956133" w:rsidP="00956133">
      <w:pPr>
        <w:rPr>
          <w:rFonts w:asciiTheme="minorHAnsi" w:hAnsiTheme="minorHAnsi" w:cstheme="minorHAnsi"/>
        </w:rPr>
      </w:pPr>
      <w:r>
        <w:rPr>
          <w:rFonts w:asciiTheme="minorHAnsi" w:hAnsiTheme="minorHAnsi" w:cstheme="minorHAnsi"/>
        </w:rPr>
        <w:t>om doorzettingsvermogen</w:t>
      </w:r>
    </w:p>
    <w:p w14:paraId="7436B163" w14:textId="0CE996F7" w:rsidR="00956133" w:rsidRDefault="00956133" w:rsidP="00956133">
      <w:pPr>
        <w:rPr>
          <w:rFonts w:asciiTheme="minorHAnsi" w:hAnsiTheme="minorHAnsi" w:cstheme="minorHAnsi"/>
        </w:rPr>
      </w:pPr>
      <w:r>
        <w:rPr>
          <w:rFonts w:asciiTheme="minorHAnsi" w:hAnsiTheme="minorHAnsi" w:cstheme="minorHAnsi"/>
        </w:rPr>
        <w:t>voor wie mistroostig zijn,</w:t>
      </w:r>
    </w:p>
    <w:p w14:paraId="7851314F" w14:textId="5EC28A3F" w:rsidR="00956133" w:rsidRDefault="00956133" w:rsidP="00956133">
      <w:pPr>
        <w:rPr>
          <w:rFonts w:asciiTheme="minorHAnsi" w:hAnsiTheme="minorHAnsi" w:cstheme="minorHAnsi"/>
        </w:rPr>
      </w:pPr>
      <w:r>
        <w:rPr>
          <w:rFonts w:asciiTheme="minorHAnsi" w:hAnsiTheme="minorHAnsi" w:cstheme="minorHAnsi"/>
        </w:rPr>
        <w:t>om werk voor werkelozen,</w:t>
      </w:r>
    </w:p>
    <w:p w14:paraId="683E7BEF" w14:textId="3EB70D79" w:rsidR="00956133" w:rsidRDefault="00956133" w:rsidP="00956133">
      <w:pPr>
        <w:rPr>
          <w:rFonts w:asciiTheme="minorHAnsi" w:hAnsiTheme="minorHAnsi" w:cstheme="minorHAnsi"/>
        </w:rPr>
      </w:pPr>
      <w:r>
        <w:rPr>
          <w:rFonts w:asciiTheme="minorHAnsi" w:hAnsiTheme="minorHAnsi" w:cstheme="minorHAnsi"/>
        </w:rPr>
        <w:t>om toekomst, hier en nu,</w:t>
      </w:r>
    </w:p>
    <w:p w14:paraId="0F8CBE51" w14:textId="70980BBF" w:rsidR="00956133" w:rsidRDefault="00956133" w:rsidP="00956133">
      <w:pPr>
        <w:rPr>
          <w:rFonts w:asciiTheme="minorHAnsi" w:hAnsiTheme="minorHAnsi" w:cstheme="minorHAnsi"/>
        </w:rPr>
      </w:pPr>
      <w:r>
        <w:rPr>
          <w:rFonts w:asciiTheme="minorHAnsi" w:hAnsiTheme="minorHAnsi" w:cstheme="minorHAnsi"/>
        </w:rPr>
        <w:t>om hulp voor hulpelozen</w:t>
      </w:r>
    </w:p>
    <w:p w14:paraId="14078C29" w14:textId="356F102B" w:rsidR="00956133" w:rsidRDefault="00956133" w:rsidP="00956133">
      <w:pPr>
        <w:rPr>
          <w:rFonts w:asciiTheme="minorHAnsi" w:hAnsiTheme="minorHAnsi" w:cstheme="minorHAnsi"/>
        </w:rPr>
      </w:pPr>
      <w:r>
        <w:rPr>
          <w:rFonts w:asciiTheme="minorHAnsi" w:hAnsiTheme="minorHAnsi" w:cstheme="minorHAnsi"/>
        </w:rPr>
        <w:t>roepen wij, Heer, tot U!</w:t>
      </w:r>
    </w:p>
    <w:p w14:paraId="00CC0FED" w14:textId="7DF7C12D" w:rsidR="00956133" w:rsidRDefault="00956133" w:rsidP="00956133">
      <w:pPr>
        <w:rPr>
          <w:rFonts w:asciiTheme="minorHAnsi" w:hAnsiTheme="minorHAnsi" w:cstheme="minorHAnsi"/>
        </w:rPr>
      </w:pPr>
    </w:p>
    <w:p w14:paraId="24BAE15C" w14:textId="3D809175" w:rsidR="00956133" w:rsidRDefault="00956133" w:rsidP="00956133">
      <w:pPr>
        <w:rPr>
          <w:rFonts w:asciiTheme="minorHAnsi" w:hAnsiTheme="minorHAnsi" w:cstheme="minorHAnsi"/>
        </w:rPr>
      </w:pPr>
      <w:r>
        <w:rPr>
          <w:rFonts w:asciiTheme="minorHAnsi" w:hAnsiTheme="minorHAnsi" w:cstheme="minorHAnsi"/>
        </w:rPr>
        <w:t>3. Om goedheid die kan delen,</w:t>
      </w:r>
    </w:p>
    <w:p w14:paraId="08591BB6" w14:textId="4CAF4FF6" w:rsidR="00956133" w:rsidRDefault="00956133" w:rsidP="00956133">
      <w:pPr>
        <w:rPr>
          <w:rFonts w:asciiTheme="minorHAnsi" w:hAnsiTheme="minorHAnsi" w:cstheme="minorHAnsi"/>
        </w:rPr>
      </w:pPr>
      <w:r>
        <w:rPr>
          <w:rFonts w:asciiTheme="minorHAnsi" w:hAnsiTheme="minorHAnsi" w:cstheme="minorHAnsi"/>
        </w:rPr>
        <w:t>om brood dat breken kan,</w:t>
      </w:r>
    </w:p>
    <w:p w14:paraId="7C9B7F1C" w14:textId="0BA74778" w:rsidR="00956133" w:rsidRDefault="00956133" w:rsidP="00956133">
      <w:pPr>
        <w:rPr>
          <w:rFonts w:asciiTheme="minorHAnsi" w:hAnsiTheme="minorHAnsi" w:cstheme="minorHAnsi"/>
        </w:rPr>
      </w:pPr>
      <w:r>
        <w:rPr>
          <w:rFonts w:asciiTheme="minorHAnsi" w:hAnsiTheme="minorHAnsi" w:cstheme="minorHAnsi"/>
        </w:rPr>
        <w:t>om vrede voor zovelen,</w:t>
      </w:r>
    </w:p>
    <w:p w14:paraId="2B6D7893" w14:textId="03010898" w:rsidR="00956133" w:rsidRDefault="00956133" w:rsidP="00956133">
      <w:pPr>
        <w:rPr>
          <w:rFonts w:asciiTheme="minorHAnsi" w:hAnsiTheme="minorHAnsi" w:cstheme="minorHAnsi"/>
        </w:rPr>
      </w:pPr>
      <w:r>
        <w:rPr>
          <w:rFonts w:asciiTheme="minorHAnsi" w:hAnsiTheme="minorHAnsi" w:cstheme="minorHAnsi"/>
        </w:rPr>
        <w:t>om land voor alleman,</w:t>
      </w:r>
    </w:p>
    <w:p w14:paraId="59B35DE6" w14:textId="46FF3153" w:rsidR="00956133" w:rsidRDefault="00956133" w:rsidP="00956133">
      <w:pPr>
        <w:rPr>
          <w:rFonts w:asciiTheme="minorHAnsi" w:hAnsiTheme="minorHAnsi" w:cstheme="minorHAnsi"/>
        </w:rPr>
      </w:pPr>
      <w:r>
        <w:rPr>
          <w:rFonts w:asciiTheme="minorHAnsi" w:hAnsiTheme="minorHAnsi" w:cstheme="minorHAnsi"/>
        </w:rPr>
        <w:t>om gulheid die kan geven,</w:t>
      </w:r>
    </w:p>
    <w:p w14:paraId="47141079" w14:textId="0DA0DB17" w:rsidR="00956133" w:rsidRDefault="00956133" w:rsidP="00956133">
      <w:pPr>
        <w:rPr>
          <w:rFonts w:asciiTheme="minorHAnsi" w:hAnsiTheme="minorHAnsi" w:cstheme="minorHAnsi"/>
        </w:rPr>
      </w:pPr>
      <w:r>
        <w:rPr>
          <w:rFonts w:asciiTheme="minorHAnsi" w:hAnsiTheme="minorHAnsi" w:cstheme="minorHAnsi"/>
        </w:rPr>
        <w:t>om eigen ommekeer,</w:t>
      </w:r>
    </w:p>
    <w:p w14:paraId="6F01C0AB" w14:textId="1DB59B9D" w:rsidR="00956133" w:rsidRDefault="00956133" w:rsidP="00956133">
      <w:pPr>
        <w:rPr>
          <w:rFonts w:asciiTheme="minorHAnsi" w:hAnsiTheme="minorHAnsi" w:cstheme="minorHAnsi"/>
        </w:rPr>
      </w:pPr>
      <w:r>
        <w:rPr>
          <w:rFonts w:asciiTheme="minorHAnsi" w:hAnsiTheme="minorHAnsi" w:cstheme="minorHAnsi"/>
        </w:rPr>
        <w:t>om mededeelzaam leven,</w:t>
      </w:r>
    </w:p>
    <w:p w14:paraId="5B1F9234" w14:textId="0E429B72" w:rsidR="00956133" w:rsidRDefault="00956133" w:rsidP="00956133">
      <w:pPr>
        <w:rPr>
          <w:rFonts w:asciiTheme="minorHAnsi" w:hAnsiTheme="minorHAnsi" w:cstheme="minorHAnsi"/>
        </w:rPr>
      </w:pPr>
      <w:r>
        <w:rPr>
          <w:rFonts w:asciiTheme="minorHAnsi" w:hAnsiTheme="minorHAnsi" w:cstheme="minorHAnsi"/>
        </w:rPr>
        <w:t>bidden wij U, o Heer!</w:t>
      </w:r>
    </w:p>
    <w:p w14:paraId="2C5215F1" w14:textId="64209ADC" w:rsidR="00956133" w:rsidRDefault="00956133" w:rsidP="00956133">
      <w:pPr>
        <w:rPr>
          <w:rFonts w:asciiTheme="minorHAnsi" w:hAnsiTheme="minorHAnsi" w:cstheme="minorHAnsi"/>
        </w:rPr>
      </w:pPr>
    </w:p>
    <w:p w14:paraId="51E1E1BB" w14:textId="4F4E1CEA" w:rsidR="00956133" w:rsidRDefault="00956133" w:rsidP="00956133">
      <w:pPr>
        <w:rPr>
          <w:rFonts w:asciiTheme="minorHAnsi" w:hAnsiTheme="minorHAnsi" w:cstheme="minorHAnsi"/>
        </w:rPr>
      </w:pPr>
      <w:r>
        <w:rPr>
          <w:rFonts w:asciiTheme="minorHAnsi" w:hAnsiTheme="minorHAnsi" w:cstheme="minorHAnsi"/>
        </w:rPr>
        <w:t>4. Om hoop, geloof en liefde,</w:t>
      </w:r>
    </w:p>
    <w:p w14:paraId="02B82324" w14:textId="76049E1E" w:rsidR="00956133" w:rsidRDefault="00956133" w:rsidP="00956133">
      <w:pPr>
        <w:rPr>
          <w:rFonts w:asciiTheme="minorHAnsi" w:hAnsiTheme="minorHAnsi" w:cstheme="minorHAnsi"/>
        </w:rPr>
      </w:pPr>
      <w:r>
        <w:rPr>
          <w:rFonts w:asciiTheme="minorHAnsi" w:hAnsiTheme="minorHAnsi" w:cstheme="minorHAnsi"/>
        </w:rPr>
        <w:t>om vrijheid en om recht –</w:t>
      </w:r>
    </w:p>
    <w:p w14:paraId="1DAE0F06" w14:textId="40A9BC0F" w:rsidR="00956133" w:rsidRDefault="00956133" w:rsidP="00956133">
      <w:pPr>
        <w:rPr>
          <w:rFonts w:asciiTheme="minorHAnsi" w:hAnsiTheme="minorHAnsi" w:cstheme="minorHAnsi"/>
        </w:rPr>
      </w:pPr>
      <w:r>
        <w:rPr>
          <w:rFonts w:asciiTheme="minorHAnsi" w:hAnsiTheme="minorHAnsi" w:cstheme="minorHAnsi"/>
        </w:rPr>
        <w:t>dat eindelijk geschiede</w:t>
      </w:r>
    </w:p>
    <w:p w14:paraId="4AA06942" w14:textId="70BCC7C8" w:rsidR="00956133" w:rsidRDefault="00956133" w:rsidP="00956133">
      <w:pPr>
        <w:rPr>
          <w:rFonts w:asciiTheme="minorHAnsi" w:hAnsiTheme="minorHAnsi" w:cstheme="minorHAnsi"/>
        </w:rPr>
      </w:pPr>
      <w:r>
        <w:rPr>
          <w:rFonts w:asciiTheme="minorHAnsi" w:hAnsiTheme="minorHAnsi" w:cstheme="minorHAnsi"/>
        </w:rPr>
        <w:t>al wat Gij hebt voorzegd:</w:t>
      </w:r>
    </w:p>
    <w:p w14:paraId="15494A4E" w14:textId="4E2A3C4E" w:rsidR="00956133" w:rsidRDefault="00956133" w:rsidP="00956133">
      <w:pPr>
        <w:rPr>
          <w:rFonts w:asciiTheme="minorHAnsi" w:hAnsiTheme="minorHAnsi" w:cstheme="minorHAnsi"/>
        </w:rPr>
      </w:pPr>
      <w:r>
        <w:rPr>
          <w:rFonts w:asciiTheme="minorHAnsi" w:hAnsiTheme="minorHAnsi" w:cstheme="minorHAnsi"/>
        </w:rPr>
        <w:t>Uw Rijk, Heer, laat het komen,</w:t>
      </w:r>
    </w:p>
    <w:p w14:paraId="455856C6" w14:textId="2A659F21" w:rsidR="00956133" w:rsidRDefault="00956133" w:rsidP="00956133">
      <w:pPr>
        <w:rPr>
          <w:rFonts w:asciiTheme="minorHAnsi" w:hAnsiTheme="minorHAnsi" w:cstheme="minorHAnsi"/>
        </w:rPr>
      </w:pPr>
      <w:r>
        <w:rPr>
          <w:rFonts w:asciiTheme="minorHAnsi" w:hAnsiTheme="minorHAnsi" w:cstheme="minorHAnsi"/>
        </w:rPr>
        <w:t>Uw wil alom gedaan,</w:t>
      </w:r>
    </w:p>
    <w:p w14:paraId="1796714F" w14:textId="30465421" w:rsidR="00956133" w:rsidRDefault="00956133" w:rsidP="00956133">
      <w:pPr>
        <w:rPr>
          <w:rFonts w:asciiTheme="minorHAnsi" w:hAnsiTheme="minorHAnsi" w:cstheme="minorHAnsi"/>
        </w:rPr>
      </w:pPr>
      <w:r>
        <w:rPr>
          <w:rFonts w:asciiTheme="minorHAnsi" w:hAnsiTheme="minorHAnsi" w:cstheme="minorHAnsi"/>
        </w:rPr>
        <w:t>dan zal aan alle bomen</w:t>
      </w:r>
    </w:p>
    <w:p w14:paraId="1516548D" w14:textId="6488A57B" w:rsidR="00956133" w:rsidRPr="00746FB8" w:rsidRDefault="00956133" w:rsidP="00956133">
      <w:pPr>
        <w:rPr>
          <w:rFonts w:asciiTheme="minorHAnsi" w:hAnsiTheme="minorHAnsi" w:cstheme="minorHAnsi"/>
        </w:rPr>
      </w:pPr>
      <w:r>
        <w:rPr>
          <w:rFonts w:asciiTheme="minorHAnsi" w:hAnsiTheme="minorHAnsi" w:cstheme="minorHAnsi"/>
        </w:rPr>
        <w:t>de bloesem opengaan!</w:t>
      </w:r>
    </w:p>
    <w:p w14:paraId="143A9836" w14:textId="77777777" w:rsidR="00956133" w:rsidRDefault="00956133" w:rsidP="00807155">
      <w:pPr>
        <w:rPr>
          <w:rFonts w:asciiTheme="minorHAnsi" w:hAnsiTheme="minorHAnsi" w:cstheme="minorHAnsi"/>
          <w:b/>
          <w:bCs/>
        </w:rPr>
        <w:sectPr w:rsidR="00956133" w:rsidSect="00956133">
          <w:type w:val="continuous"/>
          <w:pgSz w:w="8419" w:h="11906" w:orient="landscape"/>
          <w:pgMar w:top="737" w:right="1021" w:bottom="737" w:left="1021" w:header="709" w:footer="397" w:gutter="0"/>
          <w:cols w:num="2" w:space="708"/>
          <w:docGrid w:linePitch="360"/>
        </w:sectPr>
      </w:pPr>
    </w:p>
    <w:p w14:paraId="4E6FE89D" w14:textId="146962E1" w:rsidR="00746FB8" w:rsidRPr="00956133" w:rsidRDefault="00956133" w:rsidP="00807155">
      <w:pPr>
        <w:rPr>
          <w:rFonts w:asciiTheme="minorHAnsi" w:hAnsiTheme="minorHAnsi" w:cstheme="minorHAnsi"/>
        </w:rPr>
      </w:pPr>
      <w:r>
        <w:rPr>
          <w:rFonts w:asciiTheme="minorHAnsi" w:hAnsiTheme="minorHAnsi" w:cstheme="minorHAnsi"/>
        </w:rPr>
        <w:t>Tekst: dr. A.F. Troost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Melodie: Op bergen en in dalen</w:t>
      </w:r>
    </w:p>
    <w:p w14:paraId="570671FD" w14:textId="2A031361" w:rsidR="00807155" w:rsidRDefault="00807155" w:rsidP="00807155">
      <w:pPr>
        <w:rPr>
          <w:rFonts w:asciiTheme="minorHAnsi" w:hAnsiTheme="minorHAnsi" w:cstheme="minorHAnsi"/>
        </w:rPr>
      </w:pPr>
    </w:p>
    <w:p w14:paraId="530B2835" w14:textId="77777777" w:rsidR="00956133" w:rsidRPr="00B405AF" w:rsidRDefault="00956133" w:rsidP="00807155">
      <w:pPr>
        <w:rPr>
          <w:rFonts w:asciiTheme="minorHAnsi" w:hAnsiTheme="minorHAnsi" w:cstheme="minorHAnsi"/>
        </w:rPr>
      </w:pPr>
    </w:p>
    <w:p w14:paraId="467E2AC1" w14:textId="53C7239C" w:rsidR="00D94221" w:rsidRPr="00284E49" w:rsidRDefault="00D94221" w:rsidP="00D94221">
      <w:pPr>
        <w:rPr>
          <w:rFonts w:asciiTheme="minorHAnsi" w:hAnsiTheme="minorHAnsi" w:cstheme="minorHAnsi"/>
          <w:b/>
          <w:bCs/>
        </w:rPr>
      </w:pPr>
      <w:r w:rsidRPr="00284E49">
        <w:rPr>
          <w:rFonts w:asciiTheme="minorHAnsi" w:hAnsiTheme="minorHAnsi" w:cstheme="minorHAnsi"/>
          <w:b/>
          <w:bCs/>
        </w:rPr>
        <w:t>Om over door te denken/praten</w:t>
      </w:r>
    </w:p>
    <w:p w14:paraId="2F570026" w14:textId="7C4DEAC4" w:rsidR="002479B4" w:rsidRDefault="002479B4">
      <w:pPr>
        <w:pStyle w:val="Lijstalinea"/>
        <w:numPr>
          <w:ilvl w:val="0"/>
          <w:numId w:val="1"/>
        </w:numPr>
        <w:rPr>
          <w:rFonts w:asciiTheme="minorHAnsi" w:hAnsiTheme="minorHAnsi" w:cstheme="minorHAnsi"/>
        </w:rPr>
      </w:pPr>
      <w:r>
        <w:rPr>
          <w:rFonts w:asciiTheme="minorHAnsi" w:hAnsiTheme="minorHAnsi" w:cstheme="minorHAnsi"/>
        </w:rPr>
        <w:t>Welke rol speelt aanbidding en lofprijzing in uw gebed(sleven)?</w:t>
      </w:r>
    </w:p>
    <w:p w14:paraId="4C868F5D" w14:textId="43039A94" w:rsidR="002479B4" w:rsidRDefault="002479B4">
      <w:pPr>
        <w:pStyle w:val="Lijstalinea"/>
        <w:numPr>
          <w:ilvl w:val="0"/>
          <w:numId w:val="1"/>
        </w:numPr>
        <w:rPr>
          <w:rFonts w:asciiTheme="minorHAnsi" w:hAnsiTheme="minorHAnsi" w:cstheme="minorHAnsi"/>
        </w:rPr>
      </w:pPr>
      <w:r>
        <w:rPr>
          <w:rFonts w:asciiTheme="minorHAnsi" w:hAnsiTheme="minorHAnsi" w:cstheme="minorHAnsi"/>
        </w:rPr>
        <w:t>Hoe moeten wij omgaan met onverhoorde gebeden?</w:t>
      </w:r>
    </w:p>
    <w:p w14:paraId="14DF82D3" w14:textId="0D2FABED" w:rsidR="00B405AF" w:rsidRDefault="002479B4">
      <w:pPr>
        <w:pStyle w:val="Lijstalinea"/>
        <w:numPr>
          <w:ilvl w:val="0"/>
          <w:numId w:val="1"/>
        </w:numPr>
        <w:rPr>
          <w:rFonts w:asciiTheme="minorHAnsi" w:hAnsiTheme="minorHAnsi" w:cstheme="minorHAnsi"/>
        </w:rPr>
      </w:pPr>
      <w:r>
        <w:rPr>
          <w:rFonts w:asciiTheme="minorHAnsi" w:hAnsiTheme="minorHAnsi" w:cstheme="minorHAnsi"/>
        </w:rPr>
        <w:t>Wat betekent het dat God ‘een Beloner is van wie Hem zoeken’?</w:t>
      </w:r>
    </w:p>
    <w:p w14:paraId="78E35585" w14:textId="5F078ADF" w:rsidR="00D46A2E" w:rsidRPr="002479B4" w:rsidRDefault="00D46A2E">
      <w:pPr>
        <w:pStyle w:val="Lijstalinea"/>
        <w:numPr>
          <w:ilvl w:val="0"/>
          <w:numId w:val="1"/>
        </w:numPr>
        <w:rPr>
          <w:rFonts w:asciiTheme="minorHAnsi" w:hAnsiTheme="minorHAnsi" w:cstheme="minorHAnsi"/>
        </w:rPr>
      </w:pPr>
      <w:r>
        <w:rPr>
          <w:rFonts w:asciiTheme="minorHAnsi" w:hAnsiTheme="minorHAnsi" w:cstheme="minorHAnsi"/>
        </w:rPr>
        <w:t>Reageer op het voorbeeld van het meisje met de paraplu.</w:t>
      </w:r>
    </w:p>
    <w:p w14:paraId="2741EDC8" w14:textId="77777777" w:rsidR="002479B4" w:rsidRPr="00284E49" w:rsidRDefault="002479B4" w:rsidP="002C5072">
      <w:pPr>
        <w:rPr>
          <w:rFonts w:asciiTheme="minorHAnsi" w:hAnsiTheme="minorHAnsi" w:cstheme="minorHAnsi"/>
        </w:rPr>
      </w:pPr>
    </w:p>
    <w:p w14:paraId="58C82B48" w14:textId="77777777" w:rsidR="009D6CCA" w:rsidRPr="00284E49" w:rsidRDefault="009D6CCA" w:rsidP="002C5072">
      <w:pPr>
        <w:rPr>
          <w:rFonts w:asciiTheme="minorHAnsi" w:hAnsiTheme="minorHAnsi" w:cstheme="minorHAnsi"/>
        </w:rPr>
      </w:pPr>
    </w:p>
    <w:p w14:paraId="6988D0C0" w14:textId="4A2AEDA2" w:rsidR="002C5072" w:rsidRDefault="002C5072" w:rsidP="002C5072">
      <w:pPr>
        <w:rPr>
          <w:rFonts w:asciiTheme="minorHAnsi" w:hAnsiTheme="minorHAnsi" w:cstheme="minorHAnsi"/>
          <w:b/>
          <w:bCs/>
        </w:rPr>
      </w:pPr>
      <w:r w:rsidRPr="00284E49">
        <w:rPr>
          <w:rFonts w:asciiTheme="minorHAnsi" w:hAnsiTheme="minorHAnsi" w:cstheme="minorHAnsi"/>
          <w:b/>
          <w:bCs/>
        </w:rPr>
        <w:t>Vragen voor de kinderen</w:t>
      </w:r>
    </w:p>
    <w:p w14:paraId="6BEB39B0" w14:textId="1A68E592" w:rsidR="002479B4" w:rsidRDefault="002479B4">
      <w:pPr>
        <w:pStyle w:val="Lijstalinea"/>
        <w:numPr>
          <w:ilvl w:val="0"/>
          <w:numId w:val="2"/>
        </w:numPr>
        <w:rPr>
          <w:rFonts w:asciiTheme="minorHAnsi" w:hAnsiTheme="minorHAnsi" w:cstheme="minorHAnsi"/>
        </w:rPr>
      </w:pPr>
      <w:r>
        <w:rPr>
          <w:rFonts w:asciiTheme="minorHAnsi" w:hAnsiTheme="minorHAnsi" w:cstheme="minorHAnsi"/>
        </w:rPr>
        <w:t>Als jij bidt, vraag jij dan alleen dingen aan de Heere of loof jij Hem ook om Wie Hij is? Hoe zou je dat (meer) kunnen doen?</w:t>
      </w:r>
    </w:p>
    <w:p w14:paraId="5897874D" w14:textId="0A03C30C" w:rsidR="002479B4" w:rsidRDefault="002479B4">
      <w:pPr>
        <w:pStyle w:val="Lijstalinea"/>
        <w:numPr>
          <w:ilvl w:val="0"/>
          <w:numId w:val="2"/>
        </w:numPr>
        <w:rPr>
          <w:rFonts w:asciiTheme="minorHAnsi" w:hAnsiTheme="minorHAnsi" w:cstheme="minorHAnsi"/>
        </w:rPr>
      </w:pPr>
      <w:r>
        <w:rPr>
          <w:rFonts w:asciiTheme="minorHAnsi" w:hAnsiTheme="minorHAnsi" w:cstheme="minorHAnsi"/>
        </w:rPr>
        <w:t>Heb jij weleens moeite te geloven dat God je gebeden hoort? Waarom wel/niet?</w:t>
      </w:r>
    </w:p>
    <w:p w14:paraId="4D5E4D3E" w14:textId="3F6767FA" w:rsidR="002479B4" w:rsidRDefault="002479B4">
      <w:pPr>
        <w:pStyle w:val="Lijstalinea"/>
        <w:numPr>
          <w:ilvl w:val="0"/>
          <w:numId w:val="2"/>
        </w:numPr>
        <w:rPr>
          <w:rFonts w:asciiTheme="minorHAnsi" w:hAnsiTheme="minorHAnsi" w:cstheme="minorHAnsi"/>
        </w:rPr>
      </w:pPr>
      <w:r>
        <w:rPr>
          <w:rFonts w:asciiTheme="minorHAnsi" w:hAnsiTheme="minorHAnsi" w:cstheme="minorHAnsi"/>
        </w:rPr>
        <w:t>Weet jij nog wat het woordje ‘amen’ betekent?</w:t>
      </w:r>
    </w:p>
    <w:p w14:paraId="7D0CA8ED" w14:textId="40FACD92" w:rsidR="00D46A2E" w:rsidRPr="002479B4" w:rsidRDefault="00D46A2E">
      <w:pPr>
        <w:pStyle w:val="Lijstalinea"/>
        <w:numPr>
          <w:ilvl w:val="0"/>
          <w:numId w:val="2"/>
        </w:numPr>
        <w:rPr>
          <w:rFonts w:asciiTheme="minorHAnsi" w:hAnsiTheme="minorHAnsi" w:cstheme="minorHAnsi"/>
        </w:rPr>
      </w:pPr>
      <w:r>
        <w:rPr>
          <w:rFonts w:asciiTheme="minorHAnsi" w:hAnsiTheme="minorHAnsi" w:cstheme="minorHAnsi"/>
        </w:rPr>
        <w:t>Snap jij dat meisje met de paraplu? Zou jij dat ook gedaan hebben?</w:t>
      </w:r>
    </w:p>
    <w:sectPr w:rsidR="00D46A2E" w:rsidRPr="002479B4" w:rsidSect="00CA3E45">
      <w:type w:val="continuous"/>
      <w:pgSz w:w="8419" w:h="11906" w:orient="landscape"/>
      <w:pgMar w:top="737" w:right="1021" w:bottom="737" w:left="102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6E4D4" w14:textId="77777777" w:rsidR="000478FF" w:rsidRDefault="000478FF" w:rsidP="000A7CF8">
      <w:r>
        <w:separator/>
      </w:r>
    </w:p>
  </w:endnote>
  <w:endnote w:type="continuationSeparator" w:id="0">
    <w:p w14:paraId="4177B1D9" w14:textId="77777777" w:rsidR="000478FF" w:rsidRDefault="000478FF" w:rsidP="000A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613189"/>
      <w:docPartObj>
        <w:docPartGallery w:val="Page Numbers (Bottom of Page)"/>
        <w:docPartUnique/>
      </w:docPartObj>
    </w:sdtPr>
    <w:sdtContent>
      <w:p w14:paraId="05487B56" w14:textId="77777777" w:rsidR="009D6CCA" w:rsidRDefault="009D6CCA">
        <w:pPr>
          <w:pStyle w:val="Voettekst"/>
          <w:jc w:val="center"/>
        </w:pPr>
        <w:r>
          <w:fldChar w:fldCharType="begin"/>
        </w:r>
        <w:r>
          <w:instrText>PAGE   \* MERGEFORMAT</w:instrText>
        </w:r>
        <w:r>
          <w:fldChar w:fldCharType="separate"/>
        </w:r>
        <w:r>
          <w:t>2</w:t>
        </w:r>
        <w:r>
          <w:fldChar w:fldCharType="end"/>
        </w:r>
      </w:p>
    </w:sdtContent>
  </w:sdt>
  <w:p w14:paraId="48B037A2" w14:textId="77777777" w:rsidR="009D6CCA" w:rsidRDefault="009D6CC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831734"/>
      <w:docPartObj>
        <w:docPartGallery w:val="Page Numbers (Bottom of Page)"/>
        <w:docPartUnique/>
      </w:docPartObj>
    </w:sdtPr>
    <w:sdtContent>
      <w:p w14:paraId="1C38673B" w14:textId="4BB5A797" w:rsidR="001C4851" w:rsidRDefault="001C4851">
        <w:pPr>
          <w:pStyle w:val="Voettekst"/>
          <w:jc w:val="center"/>
        </w:pPr>
        <w:r>
          <w:fldChar w:fldCharType="begin"/>
        </w:r>
        <w:r>
          <w:instrText>PAGE   \* MERGEFORMAT</w:instrText>
        </w:r>
        <w:r>
          <w:fldChar w:fldCharType="separate"/>
        </w:r>
        <w:r>
          <w:t>2</w:t>
        </w:r>
        <w:r>
          <w:fldChar w:fldCharType="end"/>
        </w:r>
      </w:p>
    </w:sdtContent>
  </w:sdt>
  <w:p w14:paraId="7F6EF291" w14:textId="77777777" w:rsidR="00BB5C11" w:rsidRDefault="00BB5C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5D5C8" w14:textId="77777777" w:rsidR="000478FF" w:rsidRDefault="000478FF" w:rsidP="000A7CF8">
      <w:r>
        <w:separator/>
      </w:r>
    </w:p>
  </w:footnote>
  <w:footnote w:type="continuationSeparator" w:id="0">
    <w:p w14:paraId="52033F96" w14:textId="77777777" w:rsidR="000478FF" w:rsidRDefault="000478FF" w:rsidP="000A7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850E0"/>
    <w:multiLevelType w:val="hybridMultilevel"/>
    <w:tmpl w:val="64F6A3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FB444C2"/>
    <w:multiLevelType w:val="hybridMultilevel"/>
    <w:tmpl w:val="64F6A3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9C16F8D"/>
    <w:multiLevelType w:val="hybridMultilevel"/>
    <w:tmpl w:val="ADCAD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FE2064"/>
    <w:multiLevelType w:val="hybridMultilevel"/>
    <w:tmpl w:val="9990B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62235730">
    <w:abstractNumId w:val="0"/>
  </w:num>
  <w:num w:numId="2" w16cid:durableId="2058317560">
    <w:abstractNumId w:val="1"/>
  </w:num>
  <w:num w:numId="3" w16cid:durableId="1681815265">
    <w:abstractNumId w:val="3"/>
  </w:num>
  <w:num w:numId="4" w16cid:durableId="100664043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113"/>
    <w:rsid w:val="000000B1"/>
    <w:rsid w:val="00012FD0"/>
    <w:rsid w:val="000151EC"/>
    <w:rsid w:val="00024786"/>
    <w:rsid w:val="000260E3"/>
    <w:rsid w:val="0002727F"/>
    <w:rsid w:val="000313F2"/>
    <w:rsid w:val="00042323"/>
    <w:rsid w:val="000478FF"/>
    <w:rsid w:val="00052D75"/>
    <w:rsid w:val="000558D1"/>
    <w:rsid w:val="00056297"/>
    <w:rsid w:val="00056687"/>
    <w:rsid w:val="00070BD4"/>
    <w:rsid w:val="000720C0"/>
    <w:rsid w:val="00074D34"/>
    <w:rsid w:val="00076172"/>
    <w:rsid w:val="00077545"/>
    <w:rsid w:val="00082D4E"/>
    <w:rsid w:val="00084B3E"/>
    <w:rsid w:val="00094D03"/>
    <w:rsid w:val="00095863"/>
    <w:rsid w:val="000A0B58"/>
    <w:rsid w:val="000A11C7"/>
    <w:rsid w:val="000A1DAE"/>
    <w:rsid w:val="000A3391"/>
    <w:rsid w:val="000A7CF8"/>
    <w:rsid w:val="000B2EC9"/>
    <w:rsid w:val="000B4408"/>
    <w:rsid w:val="000B7D62"/>
    <w:rsid w:val="000D0F8A"/>
    <w:rsid w:val="000D2A16"/>
    <w:rsid w:val="000D4F69"/>
    <w:rsid w:val="000D54E0"/>
    <w:rsid w:val="000D6E9D"/>
    <w:rsid w:val="000E0FFE"/>
    <w:rsid w:val="000E3D8E"/>
    <w:rsid w:val="000E440D"/>
    <w:rsid w:val="000E4797"/>
    <w:rsid w:val="000F0092"/>
    <w:rsid w:val="000F0435"/>
    <w:rsid w:val="00100F65"/>
    <w:rsid w:val="001021CA"/>
    <w:rsid w:val="00104783"/>
    <w:rsid w:val="00105F43"/>
    <w:rsid w:val="001206B2"/>
    <w:rsid w:val="001255C0"/>
    <w:rsid w:val="00126FB3"/>
    <w:rsid w:val="00130237"/>
    <w:rsid w:val="0013336B"/>
    <w:rsid w:val="00136699"/>
    <w:rsid w:val="00137439"/>
    <w:rsid w:val="00142BE7"/>
    <w:rsid w:val="00157347"/>
    <w:rsid w:val="00160AFF"/>
    <w:rsid w:val="00165E8D"/>
    <w:rsid w:val="00174BDA"/>
    <w:rsid w:val="00181D85"/>
    <w:rsid w:val="00191DAD"/>
    <w:rsid w:val="0019616D"/>
    <w:rsid w:val="001A11AE"/>
    <w:rsid w:val="001A13E0"/>
    <w:rsid w:val="001B278C"/>
    <w:rsid w:val="001B5DC4"/>
    <w:rsid w:val="001C0F35"/>
    <w:rsid w:val="001C242E"/>
    <w:rsid w:val="001C4851"/>
    <w:rsid w:val="001C5811"/>
    <w:rsid w:val="001D119D"/>
    <w:rsid w:val="001D5583"/>
    <w:rsid w:val="001F7327"/>
    <w:rsid w:val="00204DA3"/>
    <w:rsid w:val="00211EB6"/>
    <w:rsid w:val="00222725"/>
    <w:rsid w:val="00235B17"/>
    <w:rsid w:val="002444D8"/>
    <w:rsid w:val="002479B4"/>
    <w:rsid w:val="002534D9"/>
    <w:rsid w:val="0025571E"/>
    <w:rsid w:val="00257D94"/>
    <w:rsid w:val="0026393F"/>
    <w:rsid w:val="002804F0"/>
    <w:rsid w:val="00284E49"/>
    <w:rsid w:val="002865DC"/>
    <w:rsid w:val="0029042E"/>
    <w:rsid w:val="00291C81"/>
    <w:rsid w:val="00292838"/>
    <w:rsid w:val="00293203"/>
    <w:rsid w:val="002A23CD"/>
    <w:rsid w:val="002A4A09"/>
    <w:rsid w:val="002A5B28"/>
    <w:rsid w:val="002A6704"/>
    <w:rsid w:val="002B5EFB"/>
    <w:rsid w:val="002C2636"/>
    <w:rsid w:val="002C5072"/>
    <w:rsid w:val="002C54AE"/>
    <w:rsid w:val="002C7864"/>
    <w:rsid w:val="002D4FF7"/>
    <w:rsid w:val="002E2AA2"/>
    <w:rsid w:val="002E6B5F"/>
    <w:rsid w:val="002F36DB"/>
    <w:rsid w:val="002F6DF7"/>
    <w:rsid w:val="002F783A"/>
    <w:rsid w:val="0030205C"/>
    <w:rsid w:val="0030764F"/>
    <w:rsid w:val="0031272F"/>
    <w:rsid w:val="00315D95"/>
    <w:rsid w:val="003163BF"/>
    <w:rsid w:val="0032084E"/>
    <w:rsid w:val="00325AF4"/>
    <w:rsid w:val="00325FF5"/>
    <w:rsid w:val="00326714"/>
    <w:rsid w:val="00326E3F"/>
    <w:rsid w:val="0032717E"/>
    <w:rsid w:val="00342005"/>
    <w:rsid w:val="00343A9E"/>
    <w:rsid w:val="00344291"/>
    <w:rsid w:val="00351127"/>
    <w:rsid w:val="00353196"/>
    <w:rsid w:val="00366273"/>
    <w:rsid w:val="003826FA"/>
    <w:rsid w:val="00382BAB"/>
    <w:rsid w:val="00384791"/>
    <w:rsid w:val="003914D5"/>
    <w:rsid w:val="00393E1A"/>
    <w:rsid w:val="003A0AE1"/>
    <w:rsid w:val="003A3EED"/>
    <w:rsid w:val="003A6231"/>
    <w:rsid w:val="003B05F2"/>
    <w:rsid w:val="003C55D9"/>
    <w:rsid w:val="003D0995"/>
    <w:rsid w:val="003D1040"/>
    <w:rsid w:val="003D76D2"/>
    <w:rsid w:val="003E7015"/>
    <w:rsid w:val="003F1F71"/>
    <w:rsid w:val="003F2EFE"/>
    <w:rsid w:val="003F3D75"/>
    <w:rsid w:val="004244D3"/>
    <w:rsid w:val="0042456C"/>
    <w:rsid w:val="0042581D"/>
    <w:rsid w:val="00436026"/>
    <w:rsid w:val="004372E3"/>
    <w:rsid w:val="00447E35"/>
    <w:rsid w:val="00450FA0"/>
    <w:rsid w:val="004523BA"/>
    <w:rsid w:val="00453228"/>
    <w:rsid w:val="0045339D"/>
    <w:rsid w:val="00457C35"/>
    <w:rsid w:val="0047375E"/>
    <w:rsid w:val="00475042"/>
    <w:rsid w:val="00476035"/>
    <w:rsid w:val="004771DE"/>
    <w:rsid w:val="00481035"/>
    <w:rsid w:val="00486394"/>
    <w:rsid w:val="00486589"/>
    <w:rsid w:val="0049398E"/>
    <w:rsid w:val="004A0C9F"/>
    <w:rsid w:val="004A1FD6"/>
    <w:rsid w:val="004B1582"/>
    <w:rsid w:val="004B29A2"/>
    <w:rsid w:val="004B5FE2"/>
    <w:rsid w:val="004B6084"/>
    <w:rsid w:val="004C176C"/>
    <w:rsid w:val="004C2210"/>
    <w:rsid w:val="004C52FD"/>
    <w:rsid w:val="004C6D43"/>
    <w:rsid w:val="004D39D2"/>
    <w:rsid w:val="004D3AB6"/>
    <w:rsid w:val="004D46AF"/>
    <w:rsid w:val="004D5744"/>
    <w:rsid w:val="004D7632"/>
    <w:rsid w:val="004E4478"/>
    <w:rsid w:val="0050049E"/>
    <w:rsid w:val="0050056F"/>
    <w:rsid w:val="00501A9E"/>
    <w:rsid w:val="00503EB5"/>
    <w:rsid w:val="00507CAF"/>
    <w:rsid w:val="005130BB"/>
    <w:rsid w:val="00513DA8"/>
    <w:rsid w:val="005152D5"/>
    <w:rsid w:val="005229F7"/>
    <w:rsid w:val="0052509D"/>
    <w:rsid w:val="005252CC"/>
    <w:rsid w:val="005276B5"/>
    <w:rsid w:val="0053048D"/>
    <w:rsid w:val="005304C3"/>
    <w:rsid w:val="00532E5C"/>
    <w:rsid w:val="00537610"/>
    <w:rsid w:val="00541F4F"/>
    <w:rsid w:val="00554923"/>
    <w:rsid w:val="00557FD0"/>
    <w:rsid w:val="00561FE1"/>
    <w:rsid w:val="005625FA"/>
    <w:rsid w:val="005633D3"/>
    <w:rsid w:val="005633D8"/>
    <w:rsid w:val="00563E2A"/>
    <w:rsid w:val="005662C3"/>
    <w:rsid w:val="00570219"/>
    <w:rsid w:val="00575865"/>
    <w:rsid w:val="0057691A"/>
    <w:rsid w:val="00584D20"/>
    <w:rsid w:val="005860DC"/>
    <w:rsid w:val="00587BD8"/>
    <w:rsid w:val="005B339C"/>
    <w:rsid w:val="005B51D3"/>
    <w:rsid w:val="005B57B9"/>
    <w:rsid w:val="005B5DF6"/>
    <w:rsid w:val="005C06DA"/>
    <w:rsid w:val="005C4B12"/>
    <w:rsid w:val="005C7C31"/>
    <w:rsid w:val="005C7DDE"/>
    <w:rsid w:val="005C7F97"/>
    <w:rsid w:val="005D1A7A"/>
    <w:rsid w:val="005D71BA"/>
    <w:rsid w:val="005E031E"/>
    <w:rsid w:val="005E2D08"/>
    <w:rsid w:val="0060573E"/>
    <w:rsid w:val="0063638C"/>
    <w:rsid w:val="00637483"/>
    <w:rsid w:val="0064060F"/>
    <w:rsid w:val="00656D20"/>
    <w:rsid w:val="00656E7D"/>
    <w:rsid w:val="006651EE"/>
    <w:rsid w:val="00667FAD"/>
    <w:rsid w:val="006703CA"/>
    <w:rsid w:val="006724B2"/>
    <w:rsid w:val="006748E3"/>
    <w:rsid w:val="0067500E"/>
    <w:rsid w:val="006849A8"/>
    <w:rsid w:val="006869B3"/>
    <w:rsid w:val="00687938"/>
    <w:rsid w:val="006A01E3"/>
    <w:rsid w:val="006A19FE"/>
    <w:rsid w:val="006A3047"/>
    <w:rsid w:val="006A4986"/>
    <w:rsid w:val="006A6318"/>
    <w:rsid w:val="006B1FAF"/>
    <w:rsid w:val="006B378F"/>
    <w:rsid w:val="006B594D"/>
    <w:rsid w:val="006C1AD4"/>
    <w:rsid w:val="006C76A9"/>
    <w:rsid w:val="006D7C74"/>
    <w:rsid w:val="006E2FC9"/>
    <w:rsid w:val="006E5346"/>
    <w:rsid w:val="006F06BB"/>
    <w:rsid w:val="006F1426"/>
    <w:rsid w:val="0070055C"/>
    <w:rsid w:val="00730046"/>
    <w:rsid w:val="00732F43"/>
    <w:rsid w:val="007341AB"/>
    <w:rsid w:val="00735762"/>
    <w:rsid w:val="0073649C"/>
    <w:rsid w:val="00737C17"/>
    <w:rsid w:val="007455F3"/>
    <w:rsid w:val="00746FB8"/>
    <w:rsid w:val="00751DC9"/>
    <w:rsid w:val="00757915"/>
    <w:rsid w:val="00767401"/>
    <w:rsid w:val="007767D7"/>
    <w:rsid w:val="00777265"/>
    <w:rsid w:val="00781713"/>
    <w:rsid w:val="00793BCB"/>
    <w:rsid w:val="00793CE1"/>
    <w:rsid w:val="0079424A"/>
    <w:rsid w:val="007947CA"/>
    <w:rsid w:val="00797C03"/>
    <w:rsid w:val="007A4709"/>
    <w:rsid w:val="007A501E"/>
    <w:rsid w:val="007C25DF"/>
    <w:rsid w:val="007C30D5"/>
    <w:rsid w:val="007C707C"/>
    <w:rsid w:val="007C72FE"/>
    <w:rsid w:val="007D6F62"/>
    <w:rsid w:val="007E5F04"/>
    <w:rsid w:val="007F1195"/>
    <w:rsid w:val="007F1C12"/>
    <w:rsid w:val="007F35E1"/>
    <w:rsid w:val="007F6F92"/>
    <w:rsid w:val="008015CB"/>
    <w:rsid w:val="0080650E"/>
    <w:rsid w:val="00806CDD"/>
    <w:rsid w:val="00807155"/>
    <w:rsid w:val="008156BE"/>
    <w:rsid w:val="00825EAE"/>
    <w:rsid w:val="00830695"/>
    <w:rsid w:val="00830FF3"/>
    <w:rsid w:val="008320D3"/>
    <w:rsid w:val="00836070"/>
    <w:rsid w:val="00837DDF"/>
    <w:rsid w:val="008408D2"/>
    <w:rsid w:val="008410DB"/>
    <w:rsid w:val="00852F76"/>
    <w:rsid w:val="0085326C"/>
    <w:rsid w:val="00861D44"/>
    <w:rsid w:val="00861DEB"/>
    <w:rsid w:val="008629F4"/>
    <w:rsid w:val="00862CDA"/>
    <w:rsid w:val="00871B3E"/>
    <w:rsid w:val="00880953"/>
    <w:rsid w:val="00882BAE"/>
    <w:rsid w:val="00886A86"/>
    <w:rsid w:val="008878F9"/>
    <w:rsid w:val="00891051"/>
    <w:rsid w:val="00892644"/>
    <w:rsid w:val="00894C02"/>
    <w:rsid w:val="008A1AE3"/>
    <w:rsid w:val="008A5F53"/>
    <w:rsid w:val="008B4CB1"/>
    <w:rsid w:val="008C277B"/>
    <w:rsid w:val="008C5580"/>
    <w:rsid w:val="008C5BAF"/>
    <w:rsid w:val="008C6920"/>
    <w:rsid w:val="008C7F77"/>
    <w:rsid w:val="008D29E8"/>
    <w:rsid w:val="008D3AA5"/>
    <w:rsid w:val="008F40C5"/>
    <w:rsid w:val="008F54B0"/>
    <w:rsid w:val="008F72FD"/>
    <w:rsid w:val="009059E3"/>
    <w:rsid w:val="00907963"/>
    <w:rsid w:val="00911BD6"/>
    <w:rsid w:val="009123E0"/>
    <w:rsid w:val="00916F38"/>
    <w:rsid w:val="00920E80"/>
    <w:rsid w:val="00934D6C"/>
    <w:rsid w:val="0093619E"/>
    <w:rsid w:val="009370AE"/>
    <w:rsid w:val="009431B7"/>
    <w:rsid w:val="0095029A"/>
    <w:rsid w:val="00956133"/>
    <w:rsid w:val="00974715"/>
    <w:rsid w:val="0097578D"/>
    <w:rsid w:val="00977109"/>
    <w:rsid w:val="00977770"/>
    <w:rsid w:val="00982930"/>
    <w:rsid w:val="00987BFA"/>
    <w:rsid w:val="00994B04"/>
    <w:rsid w:val="009A2C78"/>
    <w:rsid w:val="009A3C1E"/>
    <w:rsid w:val="009A4A4A"/>
    <w:rsid w:val="009A7118"/>
    <w:rsid w:val="009B204A"/>
    <w:rsid w:val="009C04FD"/>
    <w:rsid w:val="009C0D28"/>
    <w:rsid w:val="009C7473"/>
    <w:rsid w:val="009D6CCA"/>
    <w:rsid w:val="009E00E0"/>
    <w:rsid w:val="009E186D"/>
    <w:rsid w:val="009E1D2B"/>
    <w:rsid w:val="009E6261"/>
    <w:rsid w:val="009F1584"/>
    <w:rsid w:val="009F2068"/>
    <w:rsid w:val="00A00D85"/>
    <w:rsid w:val="00A013F4"/>
    <w:rsid w:val="00A1070C"/>
    <w:rsid w:val="00A14ECE"/>
    <w:rsid w:val="00A14EF9"/>
    <w:rsid w:val="00A262DF"/>
    <w:rsid w:val="00A32F15"/>
    <w:rsid w:val="00A33272"/>
    <w:rsid w:val="00A35286"/>
    <w:rsid w:val="00A36F54"/>
    <w:rsid w:val="00A3739C"/>
    <w:rsid w:val="00A40720"/>
    <w:rsid w:val="00A444C3"/>
    <w:rsid w:val="00A54113"/>
    <w:rsid w:val="00A565B2"/>
    <w:rsid w:val="00A62A7E"/>
    <w:rsid w:val="00A66D49"/>
    <w:rsid w:val="00A7056F"/>
    <w:rsid w:val="00A71745"/>
    <w:rsid w:val="00A71F2D"/>
    <w:rsid w:val="00A72D15"/>
    <w:rsid w:val="00A745AD"/>
    <w:rsid w:val="00A80622"/>
    <w:rsid w:val="00A8071A"/>
    <w:rsid w:val="00A84E7C"/>
    <w:rsid w:val="00A861AC"/>
    <w:rsid w:val="00A93DBA"/>
    <w:rsid w:val="00A93E92"/>
    <w:rsid w:val="00A949F1"/>
    <w:rsid w:val="00AA06E7"/>
    <w:rsid w:val="00AA0A10"/>
    <w:rsid w:val="00AA4AD6"/>
    <w:rsid w:val="00AA6DB2"/>
    <w:rsid w:val="00AB63A9"/>
    <w:rsid w:val="00AC0670"/>
    <w:rsid w:val="00AC4D9F"/>
    <w:rsid w:val="00AC7276"/>
    <w:rsid w:val="00AD415D"/>
    <w:rsid w:val="00AF217F"/>
    <w:rsid w:val="00AF4A51"/>
    <w:rsid w:val="00B01B49"/>
    <w:rsid w:val="00B068BD"/>
    <w:rsid w:val="00B11777"/>
    <w:rsid w:val="00B11F8B"/>
    <w:rsid w:val="00B12D00"/>
    <w:rsid w:val="00B14F79"/>
    <w:rsid w:val="00B2429D"/>
    <w:rsid w:val="00B26D2C"/>
    <w:rsid w:val="00B35348"/>
    <w:rsid w:val="00B35956"/>
    <w:rsid w:val="00B36CCD"/>
    <w:rsid w:val="00B405AF"/>
    <w:rsid w:val="00B408AC"/>
    <w:rsid w:val="00B44DCE"/>
    <w:rsid w:val="00B46BE5"/>
    <w:rsid w:val="00B5230E"/>
    <w:rsid w:val="00B52CA6"/>
    <w:rsid w:val="00B543F4"/>
    <w:rsid w:val="00B602F9"/>
    <w:rsid w:val="00B62AE1"/>
    <w:rsid w:val="00B655FF"/>
    <w:rsid w:val="00B65FEC"/>
    <w:rsid w:val="00B72406"/>
    <w:rsid w:val="00B8072C"/>
    <w:rsid w:val="00B823EF"/>
    <w:rsid w:val="00B87661"/>
    <w:rsid w:val="00B92B67"/>
    <w:rsid w:val="00BA5514"/>
    <w:rsid w:val="00BB2258"/>
    <w:rsid w:val="00BB3977"/>
    <w:rsid w:val="00BB5C11"/>
    <w:rsid w:val="00BB7434"/>
    <w:rsid w:val="00BB7973"/>
    <w:rsid w:val="00BC038D"/>
    <w:rsid w:val="00BC2769"/>
    <w:rsid w:val="00BD46ED"/>
    <w:rsid w:val="00BD6292"/>
    <w:rsid w:val="00BD68CC"/>
    <w:rsid w:val="00BD6FA5"/>
    <w:rsid w:val="00BE445F"/>
    <w:rsid w:val="00BE6371"/>
    <w:rsid w:val="00BE7669"/>
    <w:rsid w:val="00BF2779"/>
    <w:rsid w:val="00BF41C8"/>
    <w:rsid w:val="00BF4BF5"/>
    <w:rsid w:val="00C026AF"/>
    <w:rsid w:val="00C0404C"/>
    <w:rsid w:val="00C04A04"/>
    <w:rsid w:val="00C10452"/>
    <w:rsid w:val="00C12FCF"/>
    <w:rsid w:val="00C1649C"/>
    <w:rsid w:val="00C20AB5"/>
    <w:rsid w:val="00C22BC8"/>
    <w:rsid w:val="00C24EBA"/>
    <w:rsid w:val="00C264DB"/>
    <w:rsid w:val="00C3249D"/>
    <w:rsid w:val="00C36488"/>
    <w:rsid w:val="00C36E75"/>
    <w:rsid w:val="00C41B25"/>
    <w:rsid w:val="00C41C22"/>
    <w:rsid w:val="00C54119"/>
    <w:rsid w:val="00C577DB"/>
    <w:rsid w:val="00C60E01"/>
    <w:rsid w:val="00C6145D"/>
    <w:rsid w:val="00C628F4"/>
    <w:rsid w:val="00C67DE0"/>
    <w:rsid w:val="00C7291A"/>
    <w:rsid w:val="00C81067"/>
    <w:rsid w:val="00C848BB"/>
    <w:rsid w:val="00C91CBE"/>
    <w:rsid w:val="00C923DF"/>
    <w:rsid w:val="00C94DAC"/>
    <w:rsid w:val="00CA3E45"/>
    <w:rsid w:val="00CA5B31"/>
    <w:rsid w:val="00CB118F"/>
    <w:rsid w:val="00CB60B4"/>
    <w:rsid w:val="00CC1C5A"/>
    <w:rsid w:val="00CC783F"/>
    <w:rsid w:val="00CD0313"/>
    <w:rsid w:val="00CD6C7B"/>
    <w:rsid w:val="00CE51F9"/>
    <w:rsid w:val="00CE797F"/>
    <w:rsid w:val="00CF0CE1"/>
    <w:rsid w:val="00CF6A74"/>
    <w:rsid w:val="00CF72AA"/>
    <w:rsid w:val="00CF7E19"/>
    <w:rsid w:val="00D07E34"/>
    <w:rsid w:val="00D1776E"/>
    <w:rsid w:val="00D2232C"/>
    <w:rsid w:val="00D246C8"/>
    <w:rsid w:val="00D46A2E"/>
    <w:rsid w:val="00D567CC"/>
    <w:rsid w:val="00D614A9"/>
    <w:rsid w:val="00D64AB9"/>
    <w:rsid w:val="00D67A7C"/>
    <w:rsid w:val="00D82587"/>
    <w:rsid w:val="00D87A2F"/>
    <w:rsid w:val="00D94221"/>
    <w:rsid w:val="00DA58F4"/>
    <w:rsid w:val="00DB02C3"/>
    <w:rsid w:val="00DB3A24"/>
    <w:rsid w:val="00DB5C8E"/>
    <w:rsid w:val="00DB5E17"/>
    <w:rsid w:val="00DC0169"/>
    <w:rsid w:val="00DC63F5"/>
    <w:rsid w:val="00DC6F15"/>
    <w:rsid w:val="00DD121B"/>
    <w:rsid w:val="00DF4AF5"/>
    <w:rsid w:val="00DF5C19"/>
    <w:rsid w:val="00E11FC3"/>
    <w:rsid w:val="00E1226D"/>
    <w:rsid w:val="00E12EA9"/>
    <w:rsid w:val="00E149C4"/>
    <w:rsid w:val="00E16523"/>
    <w:rsid w:val="00E20713"/>
    <w:rsid w:val="00E21B89"/>
    <w:rsid w:val="00E21D25"/>
    <w:rsid w:val="00E2350D"/>
    <w:rsid w:val="00E240EA"/>
    <w:rsid w:val="00E24625"/>
    <w:rsid w:val="00E26523"/>
    <w:rsid w:val="00E31894"/>
    <w:rsid w:val="00E35640"/>
    <w:rsid w:val="00E414C4"/>
    <w:rsid w:val="00E449F1"/>
    <w:rsid w:val="00E54E44"/>
    <w:rsid w:val="00E65992"/>
    <w:rsid w:val="00E754F2"/>
    <w:rsid w:val="00E808EF"/>
    <w:rsid w:val="00E81530"/>
    <w:rsid w:val="00EA3FF1"/>
    <w:rsid w:val="00EB2FD3"/>
    <w:rsid w:val="00EB3E41"/>
    <w:rsid w:val="00EB42D8"/>
    <w:rsid w:val="00EB5EFA"/>
    <w:rsid w:val="00EB6C8F"/>
    <w:rsid w:val="00EC1ED5"/>
    <w:rsid w:val="00EC31F8"/>
    <w:rsid w:val="00EC3CEE"/>
    <w:rsid w:val="00EC4D7E"/>
    <w:rsid w:val="00EC7584"/>
    <w:rsid w:val="00ED1394"/>
    <w:rsid w:val="00EE5B56"/>
    <w:rsid w:val="00EE6483"/>
    <w:rsid w:val="00EF255B"/>
    <w:rsid w:val="00F058A7"/>
    <w:rsid w:val="00F1153B"/>
    <w:rsid w:val="00F145A5"/>
    <w:rsid w:val="00F156C8"/>
    <w:rsid w:val="00F17C09"/>
    <w:rsid w:val="00F25A36"/>
    <w:rsid w:val="00F33D89"/>
    <w:rsid w:val="00F346A3"/>
    <w:rsid w:val="00F439A6"/>
    <w:rsid w:val="00F45C25"/>
    <w:rsid w:val="00F50C84"/>
    <w:rsid w:val="00F527D0"/>
    <w:rsid w:val="00F53961"/>
    <w:rsid w:val="00F53ACD"/>
    <w:rsid w:val="00F54219"/>
    <w:rsid w:val="00F545A0"/>
    <w:rsid w:val="00F56E65"/>
    <w:rsid w:val="00F645B9"/>
    <w:rsid w:val="00F65EAA"/>
    <w:rsid w:val="00F7032A"/>
    <w:rsid w:val="00F7128B"/>
    <w:rsid w:val="00F770AD"/>
    <w:rsid w:val="00F803B4"/>
    <w:rsid w:val="00F84BC5"/>
    <w:rsid w:val="00F86F5A"/>
    <w:rsid w:val="00F95DD5"/>
    <w:rsid w:val="00F9768B"/>
    <w:rsid w:val="00FB12D3"/>
    <w:rsid w:val="00FB237F"/>
    <w:rsid w:val="00FB7073"/>
    <w:rsid w:val="00FC1A9E"/>
    <w:rsid w:val="00FC34DF"/>
    <w:rsid w:val="00FC364E"/>
    <w:rsid w:val="00FC4938"/>
    <w:rsid w:val="00FC4D16"/>
    <w:rsid w:val="00FC5E94"/>
    <w:rsid w:val="00FD513B"/>
    <w:rsid w:val="00FD7C5A"/>
    <w:rsid w:val="00FE00EC"/>
    <w:rsid w:val="00FE1CCA"/>
    <w:rsid w:val="00FE78BA"/>
    <w:rsid w:val="00FF0F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BED61"/>
  <w15:chartTrackingRefBased/>
  <w15:docId w15:val="{AF030A17-E88C-4405-8CBE-67717A74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20C0"/>
    <w:pPr>
      <w:jc w:val="both"/>
    </w:pPr>
    <w:rPr>
      <w:rFonts w:ascii="Times New Roman" w:hAnsi="Times New Roman"/>
    </w:rPr>
  </w:style>
  <w:style w:type="paragraph" w:styleId="Kop1">
    <w:name w:val="heading 1"/>
    <w:basedOn w:val="Standaard"/>
    <w:next w:val="Standaard"/>
    <w:link w:val="Kop1Char"/>
    <w:autoRedefine/>
    <w:uiPriority w:val="9"/>
    <w:qFormat/>
    <w:rsid w:val="006849A8"/>
    <w:pPr>
      <w:keepNext/>
      <w:keepLines/>
      <w:spacing w:before="240"/>
      <w:outlineLvl w:val="0"/>
    </w:pPr>
    <w:rPr>
      <w:rFonts w:asciiTheme="minorHAnsi" w:eastAsiaTheme="majorEastAsia" w:hAnsiTheme="minorHAnsi" w:cstheme="minorHAnsi"/>
      <w:b/>
      <w:bCs/>
      <w:sz w:val="32"/>
      <w:szCs w:val="32"/>
    </w:rPr>
  </w:style>
  <w:style w:type="paragraph" w:styleId="Kop2">
    <w:name w:val="heading 2"/>
    <w:basedOn w:val="Standaard"/>
    <w:next w:val="Standaard"/>
    <w:link w:val="Kop2Char"/>
    <w:autoRedefine/>
    <w:uiPriority w:val="9"/>
    <w:unhideWhenUsed/>
    <w:qFormat/>
    <w:rsid w:val="00D2232C"/>
    <w:pPr>
      <w:keepNext/>
      <w:keepLines/>
      <w:spacing w:before="40"/>
      <w:outlineLvl w:val="1"/>
    </w:pPr>
    <w:rPr>
      <w:rFonts w:eastAsiaTheme="majorEastAsia" w:cstheme="majorBidi"/>
      <w:color w:val="2F5496" w:themeColor="accent1" w:themeShade="BF"/>
      <w:sz w:val="26"/>
      <w:szCs w:val="26"/>
    </w:rPr>
  </w:style>
  <w:style w:type="paragraph" w:styleId="Kop3">
    <w:name w:val="heading 3"/>
    <w:basedOn w:val="Standaard"/>
    <w:next w:val="Standaard"/>
    <w:link w:val="Kop3Char"/>
    <w:autoRedefine/>
    <w:uiPriority w:val="9"/>
    <w:unhideWhenUsed/>
    <w:qFormat/>
    <w:rsid w:val="005B339C"/>
    <w:pPr>
      <w:keepNext/>
      <w:keepLines/>
      <w:spacing w:before="40"/>
      <w:outlineLvl w:val="2"/>
    </w:pPr>
    <w:rPr>
      <w:rFonts w:asciiTheme="minorHAnsi" w:eastAsiaTheme="majorEastAsia" w:hAnsiTheme="minorHAnsi" w:cstheme="majorBidi"/>
      <w:color w:val="1F3763" w:themeColor="accent1" w:themeShade="7F"/>
      <w:sz w:val="24"/>
      <w:szCs w:val="24"/>
    </w:rPr>
  </w:style>
  <w:style w:type="paragraph" w:styleId="Kop4">
    <w:name w:val="heading 4"/>
    <w:basedOn w:val="Standaard"/>
    <w:next w:val="Standaard"/>
    <w:link w:val="Kop4Char"/>
    <w:autoRedefine/>
    <w:uiPriority w:val="9"/>
    <w:semiHidden/>
    <w:unhideWhenUsed/>
    <w:qFormat/>
    <w:rsid w:val="00D2232C"/>
    <w:pPr>
      <w:keepNext/>
      <w:keepLines/>
      <w:spacing w:before="40"/>
      <w:outlineLvl w:val="3"/>
    </w:pPr>
    <w:rPr>
      <w:rFonts w:asciiTheme="majorHAnsi" w:eastAsiaTheme="majorEastAsia" w:hAnsiTheme="majorHAnsi" w:cstheme="majorBid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49A8"/>
    <w:rPr>
      <w:rFonts w:eastAsiaTheme="majorEastAsia" w:cstheme="minorHAnsi"/>
      <w:b/>
      <w:bCs/>
      <w:sz w:val="32"/>
      <w:szCs w:val="32"/>
    </w:rPr>
  </w:style>
  <w:style w:type="character" w:customStyle="1" w:styleId="Kop2Char">
    <w:name w:val="Kop 2 Char"/>
    <w:basedOn w:val="Standaardalinea-lettertype"/>
    <w:link w:val="Kop2"/>
    <w:uiPriority w:val="9"/>
    <w:rsid w:val="00D2232C"/>
    <w:rPr>
      <w:rFonts w:ascii="Times New Roman" w:eastAsiaTheme="majorEastAsia" w:hAnsi="Times New Roman" w:cstheme="majorBidi"/>
      <w:color w:val="2F5496" w:themeColor="accent1" w:themeShade="BF"/>
      <w:sz w:val="26"/>
      <w:szCs w:val="26"/>
    </w:rPr>
  </w:style>
  <w:style w:type="character" w:customStyle="1" w:styleId="Kop3Char">
    <w:name w:val="Kop 3 Char"/>
    <w:basedOn w:val="Standaardalinea-lettertype"/>
    <w:link w:val="Kop3"/>
    <w:uiPriority w:val="9"/>
    <w:rsid w:val="005B339C"/>
    <w:rPr>
      <w:rFonts w:eastAsiaTheme="majorEastAsia" w:cstheme="majorBidi"/>
      <w:color w:val="1F3763" w:themeColor="accent1" w:themeShade="7F"/>
      <w:sz w:val="24"/>
      <w:szCs w:val="24"/>
    </w:rPr>
  </w:style>
  <w:style w:type="paragraph" w:styleId="Geenafstand">
    <w:name w:val="No Spacing"/>
    <w:aliases w:val="Afstand,Marijn"/>
    <w:next w:val="Standaard"/>
    <w:autoRedefine/>
    <w:uiPriority w:val="1"/>
    <w:qFormat/>
    <w:rsid w:val="00920E80"/>
    <w:pPr>
      <w:ind w:right="-29"/>
    </w:pPr>
    <w:rPr>
      <w:rFonts w:cstheme="minorHAnsi"/>
    </w:rPr>
  </w:style>
  <w:style w:type="character" w:customStyle="1" w:styleId="Kop4Char">
    <w:name w:val="Kop 4 Char"/>
    <w:basedOn w:val="Standaardalinea-lettertype"/>
    <w:link w:val="Kop4"/>
    <w:uiPriority w:val="9"/>
    <w:semiHidden/>
    <w:rsid w:val="00D2232C"/>
    <w:rPr>
      <w:rFonts w:asciiTheme="majorHAnsi" w:eastAsiaTheme="majorEastAsia" w:hAnsiTheme="majorHAnsi" w:cstheme="majorBidi"/>
      <w:iCs/>
      <w:color w:val="2F5496" w:themeColor="accent1" w:themeShade="BF"/>
    </w:rPr>
  </w:style>
  <w:style w:type="paragraph" w:styleId="Lijstalinea">
    <w:name w:val="List Paragraph"/>
    <w:basedOn w:val="Standaard"/>
    <w:uiPriority w:val="34"/>
    <w:qFormat/>
    <w:rsid w:val="00D2232C"/>
    <w:pPr>
      <w:ind w:left="720"/>
      <w:contextualSpacing/>
    </w:pPr>
  </w:style>
  <w:style w:type="paragraph" w:styleId="Koptekst">
    <w:name w:val="header"/>
    <w:basedOn w:val="Standaard"/>
    <w:link w:val="KoptekstChar"/>
    <w:uiPriority w:val="99"/>
    <w:unhideWhenUsed/>
    <w:rsid w:val="000A7CF8"/>
    <w:pPr>
      <w:tabs>
        <w:tab w:val="center" w:pos="4536"/>
        <w:tab w:val="right" w:pos="9072"/>
      </w:tabs>
    </w:pPr>
  </w:style>
  <w:style w:type="character" w:customStyle="1" w:styleId="KoptekstChar">
    <w:name w:val="Koptekst Char"/>
    <w:basedOn w:val="Standaardalinea-lettertype"/>
    <w:link w:val="Koptekst"/>
    <w:uiPriority w:val="99"/>
    <w:rsid w:val="000A7CF8"/>
    <w:rPr>
      <w:rFonts w:ascii="Times New Roman" w:hAnsi="Times New Roman"/>
    </w:rPr>
  </w:style>
  <w:style w:type="paragraph" w:styleId="Voettekst">
    <w:name w:val="footer"/>
    <w:basedOn w:val="Standaard"/>
    <w:link w:val="VoettekstChar"/>
    <w:uiPriority w:val="99"/>
    <w:unhideWhenUsed/>
    <w:rsid w:val="000A7CF8"/>
    <w:pPr>
      <w:tabs>
        <w:tab w:val="center" w:pos="4536"/>
        <w:tab w:val="right" w:pos="9072"/>
      </w:tabs>
    </w:pPr>
  </w:style>
  <w:style w:type="character" w:customStyle="1" w:styleId="VoettekstChar">
    <w:name w:val="Voettekst Char"/>
    <w:basedOn w:val="Standaardalinea-lettertype"/>
    <w:link w:val="Voettekst"/>
    <w:uiPriority w:val="99"/>
    <w:rsid w:val="000A7CF8"/>
    <w:rPr>
      <w:rFonts w:ascii="Times New Roman" w:hAnsi="Times New Roman"/>
    </w:rPr>
  </w:style>
  <w:style w:type="paragraph" w:styleId="Ballontekst">
    <w:name w:val="Balloon Text"/>
    <w:basedOn w:val="Standaard"/>
    <w:link w:val="BallontekstChar"/>
    <w:uiPriority w:val="99"/>
    <w:semiHidden/>
    <w:unhideWhenUsed/>
    <w:rsid w:val="00871B3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1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19273">
      <w:bodyDiv w:val="1"/>
      <w:marLeft w:val="0"/>
      <w:marRight w:val="0"/>
      <w:marTop w:val="0"/>
      <w:marBottom w:val="0"/>
      <w:divBdr>
        <w:top w:val="none" w:sz="0" w:space="0" w:color="auto"/>
        <w:left w:val="none" w:sz="0" w:space="0" w:color="auto"/>
        <w:bottom w:val="none" w:sz="0" w:space="0" w:color="auto"/>
        <w:right w:val="none" w:sz="0" w:space="0" w:color="auto"/>
      </w:divBdr>
    </w:div>
    <w:div w:id="698554866">
      <w:bodyDiv w:val="1"/>
      <w:marLeft w:val="0"/>
      <w:marRight w:val="0"/>
      <w:marTop w:val="0"/>
      <w:marBottom w:val="0"/>
      <w:divBdr>
        <w:top w:val="none" w:sz="0" w:space="0" w:color="auto"/>
        <w:left w:val="none" w:sz="0" w:space="0" w:color="auto"/>
        <w:bottom w:val="none" w:sz="0" w:space="0" w:color="auto"/>
        <w:right w:val="none" w:sz="0" w:space="0" w:color="auto"/>
      </w:divBdr>
    </w:div>
    <w:div w:id="111243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655A1-11C7-4F0A-86DE-F6425103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4</Pages>
  <Words>1104</Words>
  <Characters>6074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Krooneman</dc:creator>
  <cp:keywords/>
  <dc:description/>
  <cp:lastModifiedBy>Dell</cp:lastModifiedBy>
  <cp:revision>7</cp:revision>
  <cp:lastPrinted>2022-10-07T17:43:00Z</cp:lastPrinted>
  <dcterms:created xsi:type="dcterms:W3CDTF">2023-02-27T11:56:00Z</dcterms:created>
  <dcterms:modified xsi:type="dcterms:W3CDTF">2023-03-03T10:12:00Z</dcterms:modified>
</cp:coreProperties>
</file>